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34" w:rsidRDefault="00BC7534" w:rsidP="00BC75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Анализ работы ШМО классных руководителей</w:t>
      </w:r>
    </w:p>
    <w:p w:rsidR="00BC7534" w:rsidRPr="007C727C" w:rsidRDefault="00BC7534" w:rsidP="00BC753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727C">
        <w:rPr>
          <w:rFonts w:ascii="Times New Roman" w:hAnsi="Times New Roman" w:cs="Times New Roman"/>
          <w:b/>
          <w:color w:val="002060"/>
          <w:sz w:val="28"/>
          <w:szCs w:val="28"/>
        </w:rPr>
        <w:t>за 2023-2024 учебный год</w:t>
      </w:r>
    </w:p>
    <w:p w:rsidR="003338BF" w:rsidRPr="00FE7E1C" w:rsidRDefault="00BC7534" w:rsidP="003338BF">
      <w:pPr>
        <w:spacing w:after="39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7C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3338BF" w:rsidRPr="00FE7E1C">
        <w:rPr>
          <w:rFonts w:ascii="Times New Roman" w:hAnsi="Times New Roman" w:cs="Times New Roman"/>
          <w:szCs w:val="24"/>
        </w:rPr>
        <w:t>На начало 2023-2024 учебного года в школе сформировано 11 классных коллективов. Классные руководители 1–11</w:t>
      </w:r>
      <w:r w:rsidR="003338BF" w:rsidRPr="00FE7E1C">
        <w:rPr>
          <w:rFonts w:ascii="Times New Roman" w:hAnsi="Times New Roman" w:cs="Times New Roman"/>
          <w:szCs w:val="24"/>
        </w:rPr>
        <w:softHyphen/>
        <w:t xml:space="preserve">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 Классные руководители повышают свой профессиональный уровень: проходят курсы повышения квалификации, принимают участие в </w:t>
      </w:r>
      <w:proofErr w:type="spellStart"/>
      <w:r w:rsidR="003338BF" w:rsidRPr="00FE7E1C">
        <w:rPr>
          <w:rFonts w:ascii="Times New Roman" w:hAnsi="Times New Roman" w:cs="Times New Roman"/>
          <w:szCs w:val="24"/>
        </w:rPr>
        <w:t>вебинарах</w:t>
      </w:r>
      <w:proofErr w:type="spellEnd"/>
      <w:r w:rsidR="003338BF" w:rsidRPr="00FE7E1C">
        <w:rPr>
          <w:rFonts w:ascii="Times New Roman" w:hAnsi="Times New Roman" w:cs="Times New Roman"/>
          <w:szCs w:val="24"/>
        </w:rPr>
        <w:t xml:space="preserve">. </w:t>
      </w:r>
    </w:p>
    <w:p w:rsidR="003338BF" w:rsidRPr="00FE7E1C" w:rsidRDefault="003338BF" w:rsidP="003338BF">
      <w:pPr>
        <w:pStyle w:val="a3"/>
        <w:ind w:firstLine="43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заседании</w:t>
      </w:r>
      <w:r w:rsidRPr="00FE7E1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МО классных руководителей были рассмотрены следующие темы: </w:t>
      </w:r>
    </w:p>
    <w:p w:rsidR="003338BF" w:rsidRPr="00FE7E1C" w:rsidRDefault="003338BF" w:rsidP="003338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>«Организация системы деятельности классного руководителя в 2023/2024 учебном году».</w:t>
      </w:r>
    </w:p>
    <w:p w:rsidR="003338BF" w:rsidRPr="00FE7E1C" w:rsidRDefault="003338BF" w:rsidP="003338BF">
      <w:pPr>
        <w:spacing w:after="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E1C">
        <w:rPr>
          <w:rFonts w:ascii="Times New Roman" w:hAnsi="Times New Roman" w:cs="Times New Roman"/>
          <w:szCs w:val="24"/>
        </w:rPr>
        <w:t>«Современный классный час «Разговоры о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важном» в соответствии с ФГОС: технологии,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методы,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приемы,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позволяющие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повысить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качество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воспитания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детей», «Школа –территория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безопасности</w:t>
      </w:r>
      <w:proofErr w:type="gramStart"/>
      <w:r w:rsidRPr="00FE7E1C">
        <w:rPr>
          <w:rFonts w:ascii="Times New Roman" w:hAnsi="Times New Roman" w:cs="Times New Roman"/>
          <w:szCs w:val="24"/>
        </w:rPr>
        <w:t>»,  «</w:t>
      </w:r>
      <w:proofErr w:type="spellStart"/>
      <w:proofErr w:type="gramEnd"/>
      <w:r w:rsidRPr="00FE7E1C">
        <w:rPr>
          <w:rFonts w:ascii="Times New Roman" w:hAnsi="Times New Roman" w:cs="Times New Roman"/>
          <w:szCs w:val="24"/>
        </w:rPr>
        <w:t>Гражданско</w:t>
      </w:r>
      <w:proofErr w:type="spellEnd"/>
      <w:r w:rsidRPr="00FE7E1C">
        <w:rPr>
          <w:rFonts w:ascii="Times New Roman" w:hAnsi="Times New Roman" w:cs="Times New Roman"/>
          <w:szCs w:val="24"/>
        </w:rPr>
        <w:t>–патриотическое и духовно–нравственное развитие учащихся, как положительный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фактор формирования личности ребёнка»; «Мониторинг эффективности воспитательного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процесса, воспитательной системы школы в условиях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реализации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ФГОС»</w:t>
      </w:r>
    </w:p>
    <w:p w:rsidR="003338BF" w:rsidRPr="00FE7E1C" w:rsidRDefault="003338BF" w:rsidP="003338BF">
      <w:pPr>
        <w:ind w:right="174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высоком качественном уровне, мотивируют школьников на раскрытие своих способностей, талантов. Наблюдается тесное взаимодействие и сотрудничество между классными руководителями. Лучшими классными руководителями за 2023-2024 учебный год признаны: Чернова Е.Г, Чернова Н.В., Сидоренко Н.В., Шевченко Н.Э., Сидоренко Н.В., Волошина В.Г. они награждены грамотами, а остальные классные руководители отмечены благодарностями за активное участие в жизни школы.</w:t>
      </w:r>
    </w:p>
    <w:p w:rsidR="003338BF" w:rsidRPr="00FE7E1C" w:rsidRDefault="003338BF" w:rsidP="003338BF">
      <w:pPr>
        <w:spacing w:after="0" w:line="256" w:lineRule="auto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        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</w:t>
      </w:r>
    </w:p>
    <w:p w:rsidR="003338BF" w:rsidRPr="00FE7E1C" w:rsidRDefault="003338BF" w:rsidP="003338BF">
      <w:pPr>
        <w:ind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          При проведении школьных мероприятий использовались разнообразные 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обучающихся. Мероприятий проведено больше, чем в прошлом году этого же периода. </w:t>
      </w:r>
      <w:r w:rsidRPr="00FE7E1C">
        <w:rPr>
          <w:rFonts w:ascii="Times New Roman" w:eastAsia="ヒラギノ角ゴ Pro W3" w:hAnsi="Times New Roman" w:cs="Times New Roman"/>
          <w:szCs w:val="24"/>
        </w:rPr>
        <w:t>Много мероприятий проходят по событиям, посвященным СВО.</w:t>
      </w:r>
    </w:p>
    <w:p w:rsidR="003338BF" w:rsidRPr="00FE7E1C" w:rsidRDefault="003338BF" w:rsidP="003338BF">
      <w:pPr>
        <w:ind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>Особенно хочется отметить работу детской организации «Орлята России», куда включены учащиеся начальной школы.</w:t>
      </w:r>
    </w:p>
    <w:p w:rsidR="003338BF" w:rsidRPr="00FE7E1C" w:rsidRDefault="003338BF" w:rsidP="003338BF">
      <w:pPr>
        <w:ind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>Качество мероприятий – в большинстве «хорошо», но некоторые мероприятия прошли на высшем уровне:</w:t>
      </w:r>
    </w:p>
    <w:p w:rsidR="003338BF" w:rsidRPr="00FE7E1C" w:rsidRDefault="003338BF" w:rsidP="003338BF">
      <w:pPr>
        <w:ind w:left="33"/>
        <w:jc w:val="both"/>
        <w:rPr>
          <w:rFonts w:ascii="Times New Roman" w:hAnsi="Times New Roman" w:cs="Times New Roman"/>
          <w:color w:val="000000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        1 сентября - День Знаний; </w:t>
      </w:r>
      <w:r w:rsidRPr="00FE7E1C">
        <w:rPr>
          <w:rFonts w:ascii="Times New Roman" w:hAnsi="Times New Roman" w:cs="Times New Roman"/>
          <w:szCs w:val="24"/>
          <w:shd w:val="clear" w:color="auto" w:fill="FFFFFF"/>
        </w:rPr>
        <w:t>мероприятия, посвященные "Памяти жертв Беслана"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FE7E1C">
        <w:rPr>
          <w:rFonts w:ascii="Times New Roman" w:hAnsi="Times New Roman" w:cs="Times New Roman"/>
          <w:szCs w:val="24"/>
          <w:shd w:val="clear" w:color="auto" w:fill="FFFFFF"/>
        </w:rPr>
        <w:t xml:space="preserve">и окончанию второй мировой войны;  </w:t>
      </w:r>
      <w:r w:rsidRPr="00FE7E1C">
        <w:rPr>
          <w:rFonts w:ascii="Times New Roman" w:hAnsi="Times New Roman" w:cs="Times New Roman"/>
          <w:szCs w:val="24"/>
        </w:rPr>
        <w:t>День учителя</w:t>
      </w:r>
      <w:hyperlink r:id="rId5" w:history="1">
        <w:r w:rsidRPr="00FE7E1C">
          <w:rPr>
            <w:rStyle w:val="a4"/>
            <w:rFonts w:ascii="Times New Roman" w:hAnsi="Times New Roman" w:cs="Times New Roman"/>
            <w:szCs w:val="24"/>
            <w:shd w:val="clear" w:color="auto" w:fill="FFFFFF"/>
          </w:rPr>
          <w:t>;</w:t>
        </w:r>
      </w:hyperlink>
      <w:r>
        <w:rPr>
          <w:rFonts w:ascii="Times New Roman" w:hAnsi="Times New Roman" w:cs="Times New Roman"/>
        </w:rPr>
        <w:t xml:space="preserve"> </w:t>
      </w:r>
      <w:hyperlink r:id="rId6" w:history="1">
        <w:r w:rsidRPr="003338BF">
          <w:rPr>
            <w:rStyle w:val="a4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85 -летие образования Хабаровского края</w:t>
        </w:r>
      </w:hyperlink>
      <w:r w:rsidRPr="003338BF">
        <w:rPr>
          <w:rFonts w:ascii="Times New Roman" w:hAnsi="Times New Roman" w:cs="Times New Roman"/>
          <w:szCs w:val="24"/>
        </w:rPr>
        <w:t xml:space="preserve">; </w:t>
      </w:r>
      <w:r w:rsidRPr="00FE7E1C">
        <w:rPr>
          <w:rFonts w:ascii="Times New Roman" w:hAnsi="Times New Roman" w:cs="Times New Roman"/>
          <w:szCs w:val="24"/>
        </w:rPr>
        <w:t xml:space="preserve">Праздник "Посвящение в первоклассники»; </w:t>
      </w:r>
      <w:r w:rsidRPr="00FE7E1C">
        <w:rPr>
          <w:rFonts w:ascii="Times New Roman" w:hAnsi="Times New Roman" w:cs="Times New Roman"/>
          <w:szCs w:val="24"/>
          <w:shd w:val="clear" w:color="auto" w:fill="FFFFFF"/>
        </w:rPr>
        <w:t xml:space="preserve">День матери; </w:t>
      </w:r>
      <w:r w:rsidRPr="00FE7E1C">
        <w:rPr>
          <w:rFonts w:ascii="Times New Roman" w:hAnsi="Times New Roman" w:cs="Times New Roman"/>
          <w:szCs w:val="24"/>
        </w:rPr>
        <w:t>Неделя русского языка и литературы, посвященная Международному дню родного языка; Праздник  8 марта; Марафон полезных дел «5 дней для добрых дел»;</w:t>
      </w:r>
      <w:r w:rsidRPr="00FE7E1C">
        <w:rPr>
          <w:rFonts w:ascii="Times New Roman" w:eastAsia="ヒラギノ角ゴ Pro W3" w:hAnsi="Times New Roman" w:cs="Times New Roman"/>
          <w:szCs w:val="24"/>
        </w:rPr>
        <w:t xml:space="preserve"> Мероприятия, посвященные 79-летию Победы  в ВОВ; Последний звонок.</w:t>
      </w:r>
    </w:p>
    <w:p w:rsidR="003338BF" w:rsidRPr="00FE7E1C" w:rsidRDefault="003338BF" w:rsidP="003338BF">
      <w:pPr>
        <w:ind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      Динамика позитивных отзывов школьников, родителей, педагогов о воспитательных делах, событиях и мероприятиях по сравнению с прошлым годом выросло.</w:t>
      </w:r>
    </w:p>
    <w:p w:rsidR="003338BF" w:rsidRPr="00FE7E1C" w:rsidRDefault="003338BF" w:rsidP="003338BF">
      <w:pPr>
        <w:spacing w:after="27" w:line="256" w:lineRule="auto"/>
        <w:ind w:left="33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E7E1C">
        <w:rPr>
          <w:rFonts w:ascii="Times New Roman" w:hAnsi="Times New Roman" w:cs="Times New Roman"/>
          <w:szCs w:val="24"/>
        </w:rPr>
        <w:t xml:space="preserve">      В течении учебного года учащиеся с 1 по 11 класс проходят </w:t>
      </w:r>
      <w:r w:rsidRPr="00FE7E1C">
        <w:rPr>
          <w:rFonts w:ascii="Times New Roman" w:hAnsi="Times New Roman" w:cs="Times New Roman"/>
          <w:b/>
          <w:szCs w:val="24"/>
        </w:rPr>
        <w:t>Урок Цифры</w:t>
      </w:r>
      <w:r w:rsidRPr="00FE7E1C">
        <w:rPr>
          <w:rFonts w:ascii="Times New Roman" w:hAnsi="Times New Roman" w:cs="Times New Roman"/>
          <w:szCs w:val="24"/>
        </w:rPr>
        <w:t>.</w:t>
      </w:r>
      <w:r w:rsidRPr="00FE7E1C">
        <w:rPr>
          <w:rFonts w:ascii="Times New Roman" w:hAnsi="Times New Roman" w:cs="Times New Roman"/>
          <w:szCs w:val="24"/>
          <w:shd w:val="clear" w:color="auto" w:fill="FFFFFF"/>
        </w:rPr>
        <w:t xml:space="preserve"> Занятия на тематических тренажёрах проекта проводились в виде увлекательных онлайн-игр для трёх возрастных групп учащихся: младшей, средней и старшей школы. Учащиеся стали постоянными участниками проекта. </w:t>
      </w:r>
    </w:p>
    <w:p w:rsidR="003338BF" w:rsidRPr="00FE7E1C" w:rsidRDefault="003338BF" w:rsidP="003338BF">
      <w:pPr>
        <w:spacing w:after="27" w:line="256" w:lineRule="auto"/>
        <w:ind w:left="91" w:firstLine="629"/>
        <w:jc w:val="both"/>
        <w:rPr>
          <w:rFonts w:ascii="Times New Roman" w:hAnsi="Times New Roman" w:cs="Times New Roman"/>
          <w:color w:val="000000"/>
          <w:szCs w:val="24"/>
        </w:rPr>
      </w:pPr>
      <w:r w:rsidRPr="00FE7E1C">
        <w:rPr>
          <w:rFonts w:ascii="Times New Roman" w:hAnsi="Times New Roman" w:cs="Times New Roman"/>
          <w:szCs w:val="24"/>
          <w:shd w:val="clear" w:color="auto" w:fill="FFFFFF"/>
        </w:rPr>
        <w:t>«</w:t>
      </w:r>
      <w:proofErr w:type="spellStart"/>
      <w:r w:rsidRPr="00FE7E1C">
        <w:rPr>
          <w:rFonts w:ascii="Times New Roman" w:hAnsi="Times New Roman" w:cs="Times New Roman"/>
          <w:b/>
          <w:szCs w:val="24"/>
          <w:shd w:val="clear" w:color="auto" w:fill="FFFFFF"/>
        </w:rPr>
        <w:t>Учи.ру</w:t>
      </w:r>
      <w:proofErr w:type="spellEnd"/>
      <w:r w:rsidRPr="00FE7E1C">
        <w:rPr>
          <w:rFonts w:ascii="Times New Roman" w:hAnsi="Times New Roman" w:cs="Times New Roman"/>
          <w:szCs w:val="24"/>
          <w:shd w:val="clear" w:color="auto" w:fill="FFFFFF"/>
        </w:rPr>
        <w:t xml:space="preserve"> – крупнейшая российская образовательная онлайн-платформа, где ученики из всех регионов страны изучают школьные предметы в интерактивной форме по индивидуальной </w:t>
      </w:r>
      <w:r w:rsidRPr="00FE7E1C">
        <w:rPr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траектории, учатся программированию и целеполаганию, развивают </w:t>
      </w:r>
      <w:proofErr w:type="spellStart"/>
      <w:r w:rsidRPr="00FE7E1C">
        <w:rPr>
          <w:rFonts w:ascii="Times New Roman" w:hAnsi="Times New Roman" w:cs="Times New Roman"/>
          <w:szCs w:val="24"/>
          <w:shd w:val="clear" w:color="auto" w:fill="FFFFFF"/>
        </w:rPr>
        <w:t>softskills</w:t>
      </w:r>
      <w:proofErr w:type="spellEnd"/>
      <w:r w:rsidRPr="00FE7E1C">
        <w:rPr>
          <w:rFonts w:ascii="Times New Roman" w:hAnsi="Times New Roman" w:cs="Times New Roman"/>
          <w:szCs w:val="24"/>
          <w:shd w:val="clear" w:color="auto" w:fill="FFFFFF"/>
        </w:rPr>
        <w:t>, готовятся к ВПР, ОГЭ, а также участвуют в российских и международных олимпиадах. </w:t>
      </w:r>
      <w:r w:rsidRPr="00FE7E1C">
        <w:rPr>
          <w:rFonts w:ascii="Times New Roman" w:hAnsi="Times New Roman" w:cs="Times New Roman"/>
          <w:szCs w:val="24"/>
        </w:rPr>
        <w:t xml:space="preserve">Образовательная платформа </w:t>
      </w:r>
      <w:proofErr w:type="spellStart"/>
      <w:r w:rsidRPr="00FE7E1C">
        <w:rPr>
          <w:rFonts w:ascii="Times New Roman" w:hAnsi="Times New Roman" w:cs="Times New Roman"/>
          <w:szCs w:val="24"/>
        </w:rPr>
        <w:t>Учи.ру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 является помощником учителей в качестве дополнительного инструмента для эффективной организации учебного процесса. Наши учащиеся участвуют в образовательной платформе </w:t>
      </w:r>
      <w:proofErr w:type="spellStart"/>
      <w:r w:rsidRPr="00FE7E1C">
        <w:rPr>
          <w:rFonts w:ascii="Times New Roman" w:hAnsi="Times New Roman" w:cs="Times New Roman"/>
          <w:szCs w:val="24"/>
        </w:rPr>
        <w:t>Учи.ру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, принимают участие олимпиадах. Активно </w:t>
      </w:r>
      <w:proofErr w:type="gramStart"/>
      <w:r w:rsidRPr="00FE7E1C">
        <w:rPr>
          <w:rFonts w:ascii="Times New Roman" w:hAnsi="Times New Roman" w:cs="Times New Roman"/>
          <w:szCs w:val="24"/>
        </w:rPr>
        <w:t>применяют  платформу</w:t>
      </w:r>
      <w:proofErr w:type="gramEnd"/>
      <w:r w:rsidRPr="00FE7E1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7E1C">
        <w:rPr>
          <w:rFonts w:ascii="Times New Roman" w:hAnsi="Times New Roman" w:cs="Times New Roman"/>
          <w:szCs w:val="24"/>
        </w:rPr>
        <w:t>Учи.ру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 учителя начальных классов- Чернова Н.В., Чернова Е.Г., учитель математики </w:t>
      </w:r>
      <w:proofErr w:type="spellStart"/>
      <w:r w:rsidRPr="00FE7E1C">
        <w:rPr>
          <w:rFonts w:ascii="Times New Roman" w:hAnsi="Times New Roman" w:cs="Times New Roman"/>
          <w:szCs w:val="24"/>
        </w:rPr>
        <w:t>ДанканП.К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., учитель русского языка </w:t>
      </w:r>
      <w:proofErr w:type="spellStart"/>
      <w:r w:rsidRPr="00FE7E1C">
        <w:rPr>
          <w:rFonts w:ascii="Times New Roman" w:hAnsi="Times New Roman" w:cs="Times New Roman"/>
          <w:szCs w:val="24"/>
        </w:rPr>
        <w:t>ШевченкоН.Э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.  </w:t>
      </w:r>
    </w:p>
    <w:p w:rsidR="003338BF" w:rsidRPr="00FE7E1C" w:rsidRDefault="003338BF" w:rsidP="003338BF">
      <w:pPr>
        <w:spacing w:after="27" w:line="256" w:lineRule="auto"/>
        <w:ind w:left="91" w:firstLine="629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  <w:shd w:val="clear" w:color="auto" w:fill="FFFFFF"/>
        </w:rPr>
        <w:t xml:space="preserve">Уже стало традицией проводить </w:t>
      </w:r>
      <w:r w:rsidRPr="00FE7E1C">
        <w:rPr>
          <w:rFonts w:ascii="Times New Roman" w:hAnsi="Times New Roman" w:cs="Times New Roman"/>
          <w:b/>
          <w:szCs w:val="24"/>
        </w:rPr>
        <w:t>предметные недели</w:t>
      </w:r>
      <w:r w:rsidRPr="00FE7E1C">
        <w:rPr>
          <w:rFonts w:ascii="Times New Roman" w:hAnsi="Times New Roman" w:cs="Times New Roman"/>
          <w:szCs w:val="24"/>
        </w:rPr>
        <w:t xml:space="preserve">. Главной особенностью Предметной Недели является то, что предметная неделя выступает как уникальная коммуникативная система, позволяющая </w:t>
      </w:r>
      <w:proofErr w:type="spellStart"/>
      <w:r w:rsidRPr="00FE7E1C">
        <w:rPr>
          <w:rFonts w:ascii="Times New Roman" w:hAnsi="Times New Roman" w:cs="Times New Roman"/>
          <w:szCs w:val="24"/>
        </w:rPr>
        <w:t>самовыражаться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E7E1C">
        <w:rPr>
          <w:rFonts w:ascii="Times New Roman" w:hAnsi="Times New Roman" w:cs="Times New Roman"/>
          <w:szCs w:val="24"/>
        </w:rPr>
        <w:t>самоутверждаться</w:t>
      </w:r>
      <w:proofErr w:type="spellEnd"/>
      <w:r w:rsidRPr="00FE7E1C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E7E1C">
        <w:rPr>
          <w:rFonts w:ascii="Times New Roman" w:hAnsi="Times New Roman" w:cs="Times New Roman"/>
          <w:szCs w:val="24"/>
        </w:rPr>
        <w:t>самореализоваться</w:t>
      </w:r>
      <w:proofErr w:type="spellEnd"/>
      <w:r w:rsidRPr="00FE7E1C">
        <w:rPr>
          <w:rFonts w:ascii="Times New Roman" w:hAnsi="Times New Roman" w:cs="Times New Roman"/>
          <w:szCs w:val="24"/>
        </w:rPr>
        <w:t>, расти духовно и творчески всем ее участникам.</w:t>
      </w:r>
    </w:p>
    <w:p w:rsidR="003338BF" w:rsidRPr="00FE7E1C" w:rsidRDefault="003338BF" w:rsidP="003338B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ab/>
        <w:t xml:space="preserve">          Были проведены предметные недели по физике, математике, истории и обществознании, географии и экологии, химии и биологии, технологии, неделя начальных классов. Все предметные недели прошли интересно, информация и фото мероприятий представлена на сайте школы. По итогам проведения предметных недель проводился анализ, победители и активные участники мероприятий награждались грамотами на общешкольной линейке.</w:t>
      </w:r>
    </w:p>
    <w:p w:rsidR="003338BF" w:rsidRPr="00FE7E1C" w:rsidRDefault="003338BF" w:rsidP="003338BF">
      <w:pPr>
        <w:ind w:left="33" w:right="50" w:firstLine="687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Внеурочная деятельность в 2023-2024 учебном году организована в соответствии с обновленной ФАОП </w:t>
      </w:r>
    </w:p>
    <w:p w:rsidR="003338BF" w:rsidRPr="00FE7E1C" w:rsidRDefault="003338BF" w:rsidP="003338BF">
      <w:pPr>
        <w:ind w:left="86" w:right="50" w:firstLine="687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В 2023-2024 учебном году в школе была организована деятельность 12 объединений дополнительного образования: </w:t>
      </w:r>
    </w:p>
    <w:tbl>
      <w:tblPr>
        <w:tblW w:w="6780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403"/>
        <w:gridCol w:w="1418"/>
      </w:tblGrid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Название кружков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7E1C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8BF" w:rsidRPr="00FE7E1C" w:rsidRDefault="003338BF" w:rsidP="003338B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Театр «Фантазия»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Стрельба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Студия дизайна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Волшебный крючок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rPr>
          <w:trHeight w:val="1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Практическая экология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Музейное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3338BF" w:rsidRPr="00FE7E1C" w:rsidTr="001F31A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ind w:left="3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E1C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8BF" w:rsidRPr="00FE7E1C" w:rsidRDefault="003338BF" w:rsidP="001F31AD">
            <w:pPr>
              <w:spacing w:after="13" w:line="266" w:lineRule="auto"/>
              <w:ind w:lef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</w:tbl>
    <w:p w:rsidR="003338BF" w:rsidRPr="00FE7E1C" w:rsidRDefault="003338BF" w:rsidP="003338BF">
      <w:pPr>
        <w:ind w:right="50"/>
        <w:jc w:val="both"/>
        <w:rPr>
          <w:rFonts w:ascii="Times New Roman" w:hAnsi="Times New Roman" w:cs="Times New Roman"/>
          <w:color w:val="000000"/>
          <w:szCs w:val="24"/>
        </w:rPr>
      </w:pPr>
      <w:r w:rsidRPr="00FE7E1C">
        <w:rPr>
          <w:rStyle w:val="rvts6"/>
          <w:rFonts w:ascii="Times New Roman" w:hAnsi="Times New Roman" w:cs="Times New Roman"/>
          <w:szCs w:val="24"/>
        </w:rPr>
        <w:t>Учащиеся принимают активное участие в творческих конкурсах на разных уровнях и получают призовые места, что является результатом их кропотливого труда.</w:t>
      </w:r>
    </w:p>
    <w:p w:rsidR="003338BF" w:rsidRPr="00FE7E1C" w:rsidRDefault="003338BF" w:rsidP="003338BF">
      <w:pPr>
        <w:ind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ab/>
        <w:t xml:space="preserve">Все дополнительные общеобразовательные общеразвивающие программы реализованы в полном объеме.  </w:t>
      </w:r>
    </w:p>
    <w:p w:rsidR="003338BF" w:rsidRPr="00FE7E1C" w:rsidRDefault="003338BF" w:rsidP="003338BF">
      <w:pPr>
        <w:ind w:left="86"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ab/>
        <w:t xml:space="preserve">Результативность программ подтверждается достижениями обучающихся в конкурсах и соревнованиях различных уровней: </w:t>
      </w:r>
    </w:p>
    <w:p w:rsidR="003338BF" w:rsidRPr="00FE7E1C" w:rsidRDefault="003338BF" w:rsidP="003338BF">
      <w:pPr>
        <w:ind w:left="86"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Охват обучающихся классными мероприятиями составляет 94%, школьными – 68%. </w:t>
      </w:r>
    </w:p>
    <w:p w:rsidR="003338BF" w:rsidRPr="00FE7E1C" w:rsidRDefault="003338BF" w:rsidP="003338BF">
      <w:pPr>
        <w:spacing w:after="0" w:line="256" w:lineRule="auto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Работа с родителями (законными представителями) обучающихся организуется на двух уровнях:  </w:t>
      </w:r>
    </w:p>
    <w:p w:rsidR="003338BF" w:rsidRPr="00FE7E1C" w:rsidRDefault="003338BF" w:rsidP="003338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>индивидуальном: индивидуальные консультации, беседы;</w:t>
      </w:r>
    </w:p>
    <w:p w:rsidR="003338BF" w:rsidRPr="00FE7E1C" w:rsidRDefault="003338BF" w:rsidP="003338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>групповом: родительские собрания, конференции, работа органов школьного самоуправления, различных комиссий, родительские чаты в мессенджерах, сообщество школы в социальной сети «</w:t>
      </w:r>
      <w:proofErr w:type="spellStart"/>
      <w:r w:rsidRPr="00FE7E1C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E7E1C">
        <w:rPr>
          <w:rFonts w:ascii="Times New Roman" w:hAnsi="Times New Roman"/>
          <w:sz w:val="24"/>
          <w:szCs w:val="24"/>
        </w:rPr>
        <w:t>».</w:t>
      </w:r>
    </w:p>
    <w:p w:rsidR="003338BF" w:rsidRPr="00FE7E1C" w:rsidRDefault="003338BF" w:rsidP="003338B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lastRenderedPageBreak/>
        <w:t xml:space="preserve">В течение учебного года проведено по 4 родительских собраний в каждом классе. Классные родительские собрания проводились в очном формате, общешкольные родительские собрания – в дистанционном формате. </w:t>
      </w:r>
    </w:p>
    <w:p w:rsidR="003338BF" w:rsidRPr="00FE7E1C" w:rsidRDefault="003338BF" w:rsidP="003338B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Тематика классных родительских собраний разнообразна и соответствует возрасту и психологическим особенностям обучающихся. </w:t>
      </w:r>
    </w:p>
    <w:p w:rsidR="003338BF" w:rsidRPr="00FE7E1C" w:rsidRDefault="003338BF" w:rsidP="003338B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Посещаемость </w:t>
      </w:r>
      <w:r w:rsidRPr="00FE7E1C">
        <w:rPr>
          <w:rFonts w:ascii="Times New Roman" w:hAnsi="Times New Roman"/>
          <w:sz w:val="24"/>
          <w:szCs w:val="24"/>
        </w:rPr>
        <w:tab/>
        <w:t xml:space="preserve">родительских собраний </w:t>
      </w:r>
      <w:r w:rsidRPr="00FE7E1C">
        <w:rPr>
          <w:rFonts w:ascii="Times New Roman" w:hAnsi="Times New Roman"/>
          <w:sz w:val="24"/>
          <w:szCs w:val="24"/>
        </w:rPr>
        <w:tab/>
        <w:t xml:space="preserve">родителями </w:t>
      </w:r>
      <w:r w:rsidRPr="00FE7E1C">
        <w:rPr>
          <w:rFonts w:ascii="Times New Roman" w:hAnsi="Times New Roman"/>
          <w:sz w:val="24"/>
          <w:szCs w:val="24"/>
        </w:rPr>
        <w:tab/>
        <w:t>составляет в среднем в 1–4-х классах- 95</w:t>
      </w:r>
      <w:r w:rsidRPr="00FE7E1C">
        <w:rPr>
          <w:rFonts w:ascii="Times New Roman" w:hAnsi="Times New Roman"/>
          <w:sz w:val="24"/>
          <w:szCs w:val="24"/>
        </w:rPr>
        <w:t>%, в</w:t>
      </w:r>
      <w:r w:rsidRPr="00FE7E1C">
        <w:rPr>
          <w:rFonts w:ascii="Times New Roman" w:hAnsi="Times New Roman"/>
          <w:sz w:val="24"/>
          <w:szCs w:val="24"/>
        </w:rPr>
        <w:t xml:space="preserve"> 5–7-х </w:t>
      </w:r>
      <w:r w:rsidRPr="00FE7E1C">
        <w:rPr>
          <w:rFonts w:ascii="Times New Roman" w:hAnsi="Times New Roman"/>
          <w:sz w:val="24"/>
          <w:szCs w:val="24"/>
        </w:rPr>
        <w:t>классах –</w:t>
      </w:r>
      <w:r w:rsidRPr="00FE7E1C">
        <w:rPr>
          <w:rFonts w:ascii="Times New Roman" w:hAnsi="Times New Roman"/>
          <w:sz w:val="24"/>
          <w:szCs w:val="24"/>
        </w:rPr>
        <w:t xml:space="preserve"> 70%, в 8–11-х классах-50%.</w:t>
      </w:r>
    </w:p>
    <w:p w:rsidR="003338BF" w:rsidRPr="00FE7E1C" w:rsidRDefault="003338BF" w:rsidP="003338B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Классные руководители осуществляют индивидуальную работу с родителями: </w:t>
      </w:r>
    </w:p>
    <w:p w:rsidR="003338BF" w:rsidRPr="00FE7E1C" w:rsidRDefault="003338BF" w:rsidP="003338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очные и онлайн-консультации, беседы, организуют встречи родителей педагогами- предметниками.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 </w:t>
      </w:r>
    </w:p>
    <w:p w:rsidR="003338BF" w:rsidRPr="00FE7E1C" w:rsidRDefault="003338BF" w:rsidP="003338BF">
      <w:pPr>
        <w:spacing w:after="0" w:line="256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   Родители как участники образовательных отношений, активно включены в управление школьной жизнью через родительские комитеты классов и школы, родительские собрания. Они участвуют в подготовке и проведении мероприятий, проходят по </w:t>
      </w:r>
      <w:r w:rsidRPr="00FE7E1C">
        <w:rPr>
          <w:rFonts w:ascii="Times New Roman" w:hAnsi="Times New Roman" w:cs="Times New Roman"/>
          <w:szCs w:val="24"/>
        </w:rPr>
        <w:t>необходимости в мониторинге</w:t>
      </w:r>
      <w:r w:rsidRPr="00FE7E1C">
        <w:rPr>
          <w:rFonts w:ascii="Times New Roman" w:hAnsi="Times New Roman" w:cs="Times New Roman"/>
          <w:szCs w:val="24"/>
        </w:rPr>
        <w:t xml:space="preserve"> родительской удовлетворённости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>образовательным процессом, удовлетворенностью школьным питанием, участвуют в анкетировании по ЗОЖ. Большинство родителей удовлетворены деятельностью школы, но остаются проблемы, на решение которых направляет свои усилия педагогический коллектив школы. Результаты мониторинга носят стимулирующий характер, побуждают к деятельности и дальнейшему развитию.</w:t>
      </w:r>
    </w:p>
    <w:p w:rsidR="003338BF" w:rsidRPr="00FE7E1C" w:rsidRDefault="003338BF" w:rsidP="003338BF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FE7E1C">
        <w:rPr>
          <w:rFonts w:ascii="Times New Roman" w:eastAsia="Calibri" w:hAnsi="Times New Roman"/>
          <w:sz w:val="24"/>
          <w:szCs w:val="24"/>
          <w:lang w:eastAsia="en-US"/>
        </w:rPr>
        <w:t xml:space="preserve">         Социальное партнерство проявляет себя в сотрудничестве с СДК с. Солонцы, школьной библиотекой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 школы. </w:t>
      </w:r>
      <w:r w:rsidRPr="00FE7E1C">
        <w:rPr>
          <w:rFonts w:ascii="Times New Roman" w:eastAsia="Calibri" w:hAnsi="Times New Roman"/>
          <w:sz w:val="24"/>
          <w:szCs w:val="24"/>
          <w:lang w:eastAsia="en-US"/>
        </w:rPr>
        <w:t>Такая деятельность</w:t>
      </w:r>
      <w:r w:rsidRPr="00FE7E1C">
        <w:rPr>
          <w:rFonts w:ascii="Times New Roman" w:eastAsia="Calibri" w:hAnsi="Times New Roman"/>
          <w:sz w:val="24"/>
          <w:szCs w:val="24"/>
          <w:lang w:eastAsia="en-US"/>
        </w:rPr>
        <w:t xml:space="preserve"> расширяет круг общения всех участников образовательного процесса, позволяет учащимся получить социальный опыт и способствует формированию их мировоззрения.</w:t>
      </w:r>
    </w:p>
    <w:p w:rsidR="003338BF" w:rsidRPr="00FE7E1C" w:rsidRDefault="003338BF" w:rsidP="003338BF">
      <w:pPr>
        <w:spacing w:after="158"/>
        <w:ind w:left="86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E1C">
        <w:rPr>
          <w:rFonts w:ascii="Times New Roman" w:hAnsi="Times New Roman" w:cs="Times New Roman"/>
          <w:szCs w:val="24"/>
        </w:rPr>
        <w:t>Совместная деятельность педагогов, школьников, родителей по направлению «Профилактика и безопасность» включала в себя организацию работы по профилактике безнадзорности и правонарушений несовершеннолетних, суицидального поведения, формированию законопослушного поведения и здорового образа жизни, формирование здорового образа жизни, воспитание культуры поведения,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</w:t>
      </w:r>
      <w:r>
        <w:rPr>
          <w:rFonts w:ascii="Times New Roman" w:hAnsi="Times New Roman" w:cs="Times New Roman"/>
          <w:szCs w:val="24"/>
        </w:rPr>
        <w:t xml:space="preserve"> </w:t>
      </w:r>
      <w:r w:rsidRPr="00FE7E1C">
        <w:rPr>
          <w:rFonts w:ascii="Times New Roman" w:hAnsi="Times New Roman" w:cs="Times New Roman"/>
          <w:szCs w:val="24"/>
        </w:rPr>
        <w:t xml:space="preserve"> и воспитанию законопослушного поведения. </w:t>
      </w:r>
    </w:p>
    <w:p w:rsidR="003338BF" w:rsidRPr="00FE7E1C" w:rsidRDefault="003338BF" w:rsidP="003338BF">
      <w:pPr>
        <w:pStyle w:val="a3"/>
        <w:ind w:firstLine="687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Согласно </w:t>
      </w:r>
      <w:r w:rsidR="002622A1" w:rsidRPr="00FE7E1C">
        <w:rPr>
          <w:rFonts w:ascii="Times New Roman" w:hAnsi="Times New Roman"/>
          <w:sz w:val="24"/>
          <w:szCs w:val="24"/>
        </w:rPr>
        <w:t>графику проведения тренировок,</w:t>
      </w:r>
      <w:r w:rsidRPr="00FE7E1C">
        <w:rPr>
          <w:rFonts w:ascii="Times New Roman" w:hAnsi="Times New Roman"/>
          <w:sz w:val="24"/>
          <w:szCs w:val="24"/>
        </w:rPr>
        <w:t xml:space="preserve"> проводились тренировки по эвакуации персонала и учащихся на случай пожара, террористического нападения и ЧС. Прошли тренировки по антитеррористической безопасности:</w:t>
      </w:r>
    </w:p>
    <w:p w:rsidR="003338BF" w:rsidRPr="00FE7E1C" w:rsidRDefault="003338BF" w:rsidP="003338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             Работа по профилактике негативных проявлений среди несовершеннолетних носит в школе систематический характер и в 2023-2024 учебном году велась по следующим направлениям: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а) профилактическая работа;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б) организация культурно-массовых мероприятий;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в) работа с родителями;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г) индивидуальная работа с детьми;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д) контроль за досугом детей в каникулярное время;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е) правовое обучение. </w:t>
      </w:r>
    </w:p>
    <w:p w:rsidR="003338BF" w:rsidRPr="00FE7E1C" w:rsidRDefault="003338BF" w:rsidP="003338BF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t xml:space="preserve">В рамках родительских собраний проводились мероприятия, посвященные профилактике негативных проявлений среди обучающихся, в том числе профилактике попадания несовершеннолетних под влияние экстремистских религиозных организаций, потребление наркотиков, жестокого обращения, суицидов. </w:t>
      </w:r>
    </w:p>
    <w:p w:rsidR="003338BF" w:rsidRPr="00FE7E1C" w:rsidRDefault="003338BF" w:rsidP="003338BF">
      <w:pPr>
        <w:pStyle w:val="a3"/>
        <w:spacing w:after="158"/>
        <w:ind w:right="50" w:firstLine="720"/>
        <w:jc w:val="both"/>
        <w:rPr>
          <w:rFonts w:ascii="Times New Roman" w:hAnsi="Times New Roman"/>
          <w:sz w:val="24"/>
          <w:szCs w:val="24"/>
        </w:rPr>
      </w:pPr>
      <w:r w:rsidRPr="00FE7E1C">
        <w:rPr>
          <w:rFonts w:ascii="Times New Roman" w:hAnsi="Times New Roman"/>
          <w:sz w:val="24"/>
          <w:szCs w:val="24"/>
        </w:rPr>
        <w:lastRenderedPageBreak/>
        <w:t xml:space="preserve">На конец 2023-2024 учебного года 54 </w:t>
      </w:r>
      <w:r w:rsidR="002622A1" w:rsidRPr="00FE7E1C">
        <w:rPr>
          <w:rFonts w:ascii="Times New Roman" w:hAnsi="Times New Roman"/>
          <w:sz w:val="24"/>
          <w:szCs w:val="24"/>
        </w:rPr>
        <w:t>учеников, 11</w:t>
      </w:r>
      <w:r w:rsidRPr="00FE7E1C">
        <w:rPr>
          <w:rFonts w:ascii="Times New Roman" w:hAnsi="Times New Roman"/>
          <w:sz w:val="24"/>
          <w:szCs w:val="24"/>
        </w:rPr>
        <w:t xml:space="preserve"> учащихся состоят на различных видах учета: СОП- 6 обучающихся, на ВШУ – 2 обучающихся, на </w:t>
      </w:r>
      <w:proofErr w:type="spellStart"/>
      <w:r w:rsidRPr="00FE7E1C">
        <w:rPr>
          <w:rFonts w:ascii="Times New Roman" w:hAnsi="Times New Roman"/>
          <w:sz w:val="24"/>
          <w:szCs w:val="24"/>
        </w:rPr>
        <w:t>внутриклассном</w:t>
      </w:r>
      <w:proofErr w:type="spellEnd"/>
      <w:r w:rsidRPr="00FE7E1C">
        <w:rPr>
          <w:rFonts w:ascii="Times New Roman" w:hAnsi="Times New Roman"/>
          <w:sz w:val="24"/>
          <w:szCs w:val="24"/>
        </w:rPr>
        <w:t xml:space="preserve"> учете - 3 обучающихся. </w:t>
      </w:r>
    </w:p>
    <w:p w:rsidR="003338BF" w:rsidRPr="00FE7E1C" w:rsidRDefault="003338BF" w:rsidP="003338BF">
      <w:pPr>
        <w:spacing w:after="158"/>
        <w:ind w:left="86" w:right="50"/>
        <w:jc w:val="both"/>
        <w:rPr>
          <w:rFonts w:ascii="Times New Roman" w:hAnsi="Times New Roman" w:cs="Times New Roman"/>
          <w:sz w:val="24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С этими учащимися и родителями проводились профилактические беседы. </w:t>
      </w:r>
    </w:p>
    <w:p w:rsidR="003338BF" w:rsidRPr="00FE7E1C" w:rsidRDefault="003338BF" w:rsidP="003338BF">
      <w:pPr>
        <w:spacing w:after="158"/>
        <w:ind w:left="86" w:right="50" w:firstLine="634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Целенаправленно проводится работа по улучшению качества воспитания 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</w:t>
      </w:r>
      <w:bookmarkStart w:id="0" w:name="_GoBack"/>
      <w:bookmarkEnd w:id="0"/>
      <w:r w:rsidR="002622A1" w:rsidRPr="00FE7E1C">
        <w:rPr>
          <w:rFonts w:ascii="Times New Roman" w:hAnsi="Times New Roman" w:cs="Times New Roman"/>
          <w:szCs w:val="24"/>
        </w:rPr>
        <w:t>и стимулирование</w:t>
      </w:r>
      <w:r w:rsidRPr="00FE7E1C">
        <w:rPr>
          <w:rFonts w:ascii="Times New Roman" w:hAnsi="Times New Roman" w:cs="Times New Roman"/>
          <w:szCs w:val="24"/>
        </w:rPr>
        <w:t xml:space="preserve"> детского творчества. </w:t>
      </w:r>
    </w:p>
    <w:p w:rsidR="003338BF" w:rsidRPr="00FE7E1C" w:rsidRDefault="003338BF" w:rsidP="003338BF">
      <w:pPr>
        <w:spacing w:after="156" w:line="268" w:lineRule="auto"/>
        <w:ind w:right="43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color w:val="222222"/>
          <w:szCs w:val="24"/>
        </w:rPr>
        <w:t xml:space="preserve">Предметно-пространственная среда школы выстроена с учетом принципов многофункциональности, вариативности, насыщенности, доступности и безопасности.             </w:t>
      </w:r>
    </w:p>
    <w:p w:rsidR="003338BF" w:rsidRPr="00FE7E1C" w:rsidRDefault="003338BF" w:rsidP="003338BF">
      <w:pPr>
        <w:spacing w:after="156" w:line="268" w:lineRule="auto"/>
        <w:ind w:left="86" w:right="43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color w:val="222222"/>
          <w:szCs w:val="24"/>
        </w:rPr>
        <w:t xml:space="preserve">           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</w:t>
      </w:r>
      <w:r w:rsidRPr="00FE7E1C">
        <w:rPr>
          <w:rFonts w:ascii="Times New Roman" w:hAnsi="Times New Roman" w:cs="Times New Roman"/>
          <w:szCs w:val="24"/>
        </w:rPr>
        <w:t xml:space="preserve">Отдельное направление работы – оформление тематических стендов к памятным датам и событиям Российской Федерации. </w:t>
      </w:r>
      <w:r w:rsidRPr="00FE7E1C">
        <w:rPr>
          <w:rFonts w:ascii="Times New Roman" w:hAnsi="Times New Roman" w:cs="Times New Roman"/>
          <w:color w:val="222222"/>
          <w:szCs w:val="24"/>
        </w:rPr>
        <w:t xml:space="preserve">Событийный дизайн школы получил высокие оценки по отзывам учеников, родителей и педагогов. Большинство школьников принимают активное участие в его создании. </w:t>
      </w:r>
      <w:r w:rsidRPr="00FE7E1C">
        <w:rPr>
          <w:rFonts w:ascii="Times New Roman" w:hAnsi="Times New Roman" w:cs="Times New Roman"/>
          <w:szCs w:val="24"/>
        </w:rPr>
        <w:t xml:space="preserve">Организована системная работа по оформлению пространства школы к памятным датам, тематическим неделям. </w:t>
      </w:r>
    </w:p>
    <w:p w:rsidR="003338BF" w:rsidRPr="00FE7E1C" w:rsidRDefault="003338BF" w:rsidP="003338BF">
      <w:pPr>
        <w:spacing w:after="12" w:line="268" w:lineRule="auto"/>
        <w:ind w:right="50"/>
        <w:jc w:val="both"/>
        <w:rPr>
          <w:rFonts w:ascii="Times New Roman" w:hAnsi="Times New Roman" w:cs="Times New Roman"/>
          <w:szCs w:val="24"/>
        </w:rPr>
      </w:pPr>
      <w:r w:rsidRPr="00FE7E1C">
        <w:rPr>
          <w:rFonts w:ascii="Times New Roman" w:hAnsi="Times New Roman" w:cs="Times New Roman"/>
          <w:szCs w:val="24"/>
        </w:rPr>
        <w:t xml:space="preserve">          Качество </w:t>
      </w:r>
      <w:r w:rsidRPr="00FE7E1C">
        <w:rPr>
          <w:rFonts w:ascii="Times New Roman" w:hAnsi="Times New Roman" w:cs="Times New Roman"/>
          <w:szCs w:val="24"/>
        </w:rPr>
        <w:tab/>
        <w:t xml:space="preserve">воспитательной </w:t>
      </w:r>
      <w:r w:rsidRPr="00FE7E1C">
        <w:rPr>
          <w:rFonts w:ascii="Times New Roman" w:hAnsi="Times New Roman" w:cs="Times New Roman"/>
          <w:szCs w:val="24"/>
        </w:rPr>
        <w:tab/>
        <w:t xml:space="preserve">работы </w:t>
      </w:r>
      <w:r w:rsidRPr="00FE7E1C">
        <w:rPr>
          <w:rFonts w:ascii="Times New Roman" w:hAnsi="Times New Roman" w:cs="Times New Roman"/>
          <w:szCs w:val="24"/>
        </w:rPr>
        <w:tab/>
        <w:t xml:space="preserve">школы </w:t>
      </w:r>
      <w:r w:rsidRPr="00FE7E1C">
        <w:rPr>
          <w:rFonts w:ascii="Times New Roman" w:hAnsi="Times New Roman" w:cs="Times New Roman"/>
          <w:szCs w:val="24"/>
        </w:rPr>
        <w:tab/>
        <w:t xml:space="preserve">в 2023-2024 году </w:t>
      </w:r>
      <w:r w:rsidRPr="00FE7E1C">
        <w:rPr>
          <w:rFonts w:ascii="Times New Roman" w:hAnsi="Times New Roman" w:cs="Times New Roman"/>
          <w:szCs w:val="24"/>
        </w:rPr>
        <w:tab/>
        <w:t xml:space="preserve">можно признать удовлетворительным. </w:t>
      </w:r>
    </w:p>
    <w:p w:rsidR="00BC7534" w:rsidRPr="00E756DC" w:rsidRDefault="00BC7534" w:rsidP="00BC7534">
      <w:pPr>
        <w:spacing w:after="0"/>
        <w:ind w:left="658"/>
        <w:rPr>
          <w:rFonts w:ascii="Times New Roman" w:hAnsi="Times New Roman" w:cs="Times New Roman"/>
        </w:rPr>
      </w:pPr>
      <w:r w:rsidRPr="00E756DC">
        <w:rPr>
          <w:rFonts w:ascii="Times New Roman" w:hAnsi="Times New Roman" w:cs="Times New Roman"/>
          <w:b/>
        </w:rPr>
        <w:t xml:space="preserve">Совещания МО классных руководителей </w:t>
      </w:r>
    </w:p>
    <w:p w:rsidR="00BC7534" w:rsidRPr="00E756DC" w:rsidRDefault="00BC7534" w:rsidP="00BC7534">
      <w:pPr>
        <w:spacing w:after="0"/>
        <w:ind w:left="658"/>
        <w:rPr>
          <w:rFonts w:ascii="Times New Roman" w:hAnsi="Times New Roman" w:cs="Times New Roman"/>
        </w:rPr>
      </w:pPr>
      <w:r w:rsidRPr="00E756DC">
        <w:rPr>
          <w:rFonts w:ascii="Times New Roman" w:hAnsi="Times New Roman" w:cs="Times New Roman"/>
          <w:b/>
        </w:rPr>
        <w:t xml:space="preserve"> </w:t>
      </w:r>
    </w:p>
    <w:tbl>
      <w:tblPr>
        <w:tblW w:w="9639" w:type="dxa"/>
        <w:tblInd w:w="-49" w:type="dxa"/>
        <w:tblCellMar>
          <w:top w:w="46" w:type="dxa"/>
          <w:right w:w="8" w:type="dxa"/>
        </w:tblCellMar>
        <w:tblLook w:val="04A0" w:firstRow="1" w:lastRow="0" w:firstColumn="1" w:lastColumn="0" w:noHBand="0" w:noVBand="1"/>
      </w:tblPr>
      <w:tblGrid>
        <w:gridCol w:w="1018"/>
        <w:gridCol w:w="8621"/>
      </w:tblGrid>
      <w:tr w:rsidR="00BC7534" w:rsidRPr="00E756DC" w:rsidTr="001F31AD">
        <w:trPr>
          <w:trHeight w:val="51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right="103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right="97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 xml:space="preserve">Обсуждаемые вопросы </w:t>
            </w:r>
          </w:p>
          <w:p w:rsidR="00BC7534" w:rsidRPr="00E756DC" w:rsidRDefault="00BC7534" w:rsidP="001F31AD">
            <w:pPr>
              <w:spacing w:after="0"/>
              <w:ind w:right="42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C7534" w:rsidRPr="00E756DC" w:rsidTr="001F31AD">
        <w:trPr>
          <w:trHeight w:val="242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left="70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29.08</w:t>
            </w:r>
          </w:p>
          <w:p w:rsidR="00BC7534" w:rsidRPr="00E756DC" w:rsidRDefault="00BC7534" w:rsidP="001F31AD">
            <w:pPr>
              <w:spacing w:after="0"/>
              <w:ind w:left="70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2023 г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22"/>
              <w:rPr>
                <w:rFonts w:ascii="Times New Roman" w:hAnsi="Times New Roman" w:cs="Times New Roman"/>
                <w:b/>
                <w:i/>
              </w:rPr>
            </w:pPr>
            <w:r w:rsidRPr="00E756DC">
              <w:rPr>
                <w:rFonts w:ascii="Times New Roman" w:hAnsi="Times New Roman" w:cs="Times New Roman"/>
                <w:b/>
              </w:rPr>
              <w:t>Заседание №1</w:t>
            </w:r>
            <w:r w:rsidRPr="00E756D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C7534" w:rsidRPr="00E756DC" w:rsidRDefault="00BC7534" w:rsidP="001F31AD">
            <w:pPr>
              <w:spacing w:after="22"/>
              <w:rPr>
                <w:rFonts w:ascii="Times New Roman" w:hAnsi="Times New Roman" w:cs="Times New Roman"/>
                <w:b/>
                <w:i/>
              </w:rPr>
            </w:pPr>
            <w:r w:rsidRPr="00E756DC">
              <w:rPr>
                <w:rFonts w:ascii="Times New Roman" w:hAnsi="Times New Roman" w:cs="Times New Roman"/>
                <w:b/>
                <w:i/>
              </w:rPr>
              <w:t>Тема: «</w:t>
            </w:r>
            <w:r w:rsidRPr="00E756DC">
              <w:rPr>
                <w:rFonts w:ascii="Times New Roman" w:hAnsi="Times New Roman" w:cs="Times New Roman"/>
                <w:b/>
                <w:i/>
                <w:u w:val="single" w:color="000000"/>
              </w:rPr>
              <w:t>Организация системы деятельности классного руководителя в 2023/2024 учебном году».</w:t>
            </w:r>
            <w:r w:rsidRPr="00E756D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C7534" w:rsidRPr="00E756DC" w:rsidRDefault="00BC7534" w:rsidP="00BC7534">
            <w:pPr>
              <w:numPr>
                <w:ilvl w:val="0"/>
                <w:numId w:val="5"/>
              </w:numPr>
              <w:spacing w:after="0" w:line="273" w:lineRule="auto"/>
              <w:jc w:val="both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 xml:space="preserve">Анализ воспитательной работы за 2022/23 учебный год </w:t>
            </w:r>
          </w:p>
          <w:p w:rsidR="00BC7534" w:rsidRPr="00E756DC" w:rsidRDefault="00BC7534" w:rsidP="00BC7534">
            <w:pPr>
              <w:numPr>
                <w:ilvl w:val="0"/>
                <w:numId w:val="5"/>
              </w:numPr>
              <w:spacing w:after="0" w:line="273" w:lineRule="auto"/>
              <w:jc w:val="both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 xml:space="preserve">Планирование работы МО на 2023/24 учебный год </w:t>
            </w:r>
          </w:p>
          <w:p w:rsidR="00BC7534" w:rsidRPr="00E756DC" w:rsidRDefault="00BC7534" w:rsidP="00BC7534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Целевые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установки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по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организации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воспитательной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работы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на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новый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учебный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год.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Нормативно-правовое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обеспечение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воспитательной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работы в школе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в 2023-2024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учебном</w:t>
            </w:r>
            <w:r w:rsidRPr="00E756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году.</w:t>
            </w:r>
          </w:p>
        </w:tc>
      </w:tr>
      <w:tr w:rsidR="00BC7534" w:rsidRPr="00E756DC" w:rsidTr="001F31AD">
        <w:trPr>
          <w:trHeight w:val="2830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30.10.</w:t>
            </w:r>
          </w:p>
          <w:p w:rsidR="00BC7534" w:rsidRPr="00E756DC" w:rsidRDefault="00BC7534" w:rsidP="001F31A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 xml:space="preserve">2023 г  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E756DC">
              <w:rPr>
                <w:rFonts w:ascii="Times New Roman" w:hAnsi="Times New Roman" w:cs="Times New Roman"/>
                <w:b/>
              </w:rPr>
              <w:t xml:space="preserve">Заседание №2 </w:t>
            </w:r>
          </w:p>
          <w:p w:rsidR="00BC7534" w:rsidRPr="00E756DC" w:rsidRDefault="00BC7534" w:rsidP="001F31AD">
            <w:pPr>
              <w:spacing w:after="60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>Тема</w:t>
            </w:r>
            <w:r w:rsidRPr="00E756DC">
              <w:rPr>
                <w:rFonts w:ascii="Times New Roman" w:hAnsi="Times New Roman" w:cs="Times New Roman"/>
                <w:b/>
                <w:i/>
              </w:rPr>
              <w:t>:</w:t>
            </w:r>
            <w:r w:rsidRPr="00E756D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«Современный классный час «Разговоры о</w:t>
            </w:r>
            <w:r w:rsidRPr="00E756D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важном» в соответствии с ФГОС: технологии,</w:t>
            </w:r>
            <w:r w:rsidRPr="00E756D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методы,</w:t>
            </w:r>
            <w:r w:rsidRPr="00E756DC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приемы,</w:t>
            </w:r>
            <w:r w:rsidRPr="00E756DC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позволяющие</w:t>
            </w:r>
            <w:r w:rsidRPr="00E756D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повысить</w:t>
            </w:r>
            <w:r w:rsidRPr="00E756DC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качество</w:t>
            </w:r>
            <w:r w:rsidRPr="00E756DC">
              <w:rPr>
                <w:rFonts w:ascii="Times New Roman" w:hAnsi="Times New Roman" w:cs="Times New Roman"/>
                <w:b/>
                <w:i/>
                <w:spacing w:val="-57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воспитания</w:t>
            </w:r>
            <w:r w:rsidRPr="00E756D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детей».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275"/>
              <w:jc w:val="both"/>
              <w:rPr>
                <w:spacing w:val="3"/>
                <w:sz w:val="24"/>
              </w:rPr>
            </w:pPr>
            <w:r w:rsidRPr="00E756DC">
              <w:rPr>
                <w:sz w:val="24"/>
              </w:rPr>
              <w:t>Применение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современных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инновационных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технологий</w:t>
            </w:r>
            <w:r w:rsidRPr="00E756DC">
              <w:rPr>
                <w:spacing w:val="-6"/>
                <w:sz w:val="24"/>
              </w:rPr>
              <w:t xml:space="preserve"> </w:t>
            </w:r>
            <w:r w:rsidRPr="00E756DC">
              <w:rPr>
                <w:sz w:val="24"/>
              </w:rPr>
              <w:t>в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воспитательной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работе</w:t>
            </w:r>
            <w:r w:rsidRPr="00E756DC">
              <w:rPr>
                <w:spacing w:val="3"/>
                <w:sz w:val="24"/>
              </w:rPr>
              <w:t>.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275"/>
              <w:jc w:val="both"/>
              <w:rPr>
                <w:sz w:val="24"/>
              </w:rPr>
            </w:pPr>
            <w:r w:rsidRPr="00E756DC">
              <w:rPr>
                <w:sz w:val="24"/>
              </w:rPr>
              <w:t>Рассмотрение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структуры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современного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классного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часа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в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свете требований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ФГОС.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jc w:val="both"/>
              <w:rPr>
                <w:sz w:val="24"/>
              </w:rPr>
            </w:pPr>
            <w:r w:rsidRPr="00E756DC">
              <w:rPr>
                <w:sz w:val="24"/>
              </w:rPr>
              <w:t>Знакомство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с современными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методами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и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приемами, которые можно использовать при проведении классного часа.</w:t>
            </w:r>
          </w:p>
          <w:p w:rsidR="00BC7534" w:rsidRPr="00E756DC" w:rsidRDefault="00BC7534" w:rsidP="00BC7534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Роль</w:t>
            </w:r>
            <w:r w:rsidRPr="00E756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классного</w:t>
            </w:r>
            <w:r w:rsidRPr="00E756D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руководителя</w:t>
            </w:r>
            <w:r w:rsidRPr="00E756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в</w:t>
            </w:r>
            <w:r w:rsidRPr="00E756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системе</w:t>
            </w:r>
            <w:r w:rsidRPr="00E756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воспитания</w:t>
            </w:r>
            <w:r w:rsidRPr="00E756D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школьников в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условиях</w:t>
            </w:r>
            <w:r w:rsidRPr="00E756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реализации</w:t>
            </w:r>
            <w:r w:rsidRPr="00E756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ФГОС.</w:t>
            </w:r>
          </w:p>
        </w:tc>
      </w:tr>
      <w:tr w:rsidR="00BC7534" w:rsidRPr="00E756DC" w:rsidTr="001F31AD">
        <w:trPr>
          <w:trHeight w:val="368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26.12.</w:t>
            </w:r>
          </w:p>
          <w:p w:rsidR="00BC7534" w:rsidRPr="00E756DC" w:rsidRDefault="00BC7534" w:rsidP="001F31AD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2023 г</w:t>
            </w:r>
          </w:p>
          <w:p w:rsidR="00BC7534" w:rsidRPr="00E756DC" w:rsidRDefault="00BC7534" w:rsidP="001F31AD">
            <w:pPr>
              <w:spacing w:after="0"/>
              <w:ind w:left="12"/>
              <w:rPr>
                <w:rFonts w:ascii="Times New Roman" w:hAnsi="Times New Roman" w:cs="Times New Roman"/>
              </w:rPr>
            </w:pP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17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>Заседание №3</w:t>
            </w:r>
            <w:r w:rsidRPr="00E756DC">
              <w:rPr>
                <w:rFonts w:ascii="Times New Roman" w:hAnsi="Times New Roman" w:cs="Times New Roman"/>
              </w:rPr>
              <w:t xml:space="preserve"> </w:t>
            </w:r>
          </w:p>
          <w:p w:rsidR="00BC7534" w:rsidRPr="00E756DC" w:rsidRDefault="00BC7534" w:rsidP="001F31AD">
            <w:pPr>
              <w:spacing w:after="17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>Тема:</w:t>
            </w:r>
            <w:r w:rsidRPr="00E756DC">
              <w:rPr>
                <w:rFonts w:ascii="Times New Roman" w:hAnsi="Times New Roman" w:cs="Times New Roman"/>
                <w:b/>
                <w:spacing w:val="59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«Школа –</w:t>
            </w:r>
            <w:r w:rsidRPr="00E756DC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территория</w:t>
            </w:r>
            <w:r w:rsidRPr="00E756D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безопасности»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140"/>
              <w:jc w:val="both"/>
              <w:rPr>
                <w:sz w:val="24"/>
              </w:rPr>
            </w:pPr>
            <w:r w:rsidRPr="00E756DC">
              <w:rPr>
                <w:sz w:val="24"/>
              </w:rPr>
              <w:t>Здоровьесберегающие технологии, их применение в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работе классного руководителя. Активизация деятельности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классных руководителей в сфере проведения обучения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детей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гигиеническим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навыкам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и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мотивирования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к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lastRenderedPageBreak/>
              <w:t>отказу</w:t>
            </w:r>
            <w:r w:rsidRPr="00E756DC">
              <w:rPr>
                <w:spacing w:val="-10"/>
                <w:sz w:val="24"/>
              </w:rPr>
              <w:t xml:space="preserve"> </w:t>
            </w:r>
            <w:r w:rsidRPr="00E756DC">
              <w:rPr>
                <w:sz w:val="24"/>
              </w:rPr>
              <w:t>от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вредных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привычек;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0" w:lineRule="atLeast"/>
              <w:ind w:right="522"/>
              <w:jc w:val="both"/>
              <w:rPr>
                <w:sz w:val="24"/>
              </w:rPr>
            </w:pPr>
            <w:r w:rsidRPr="00E756DC">
              <w:rPr>
                <w:sz w:val="24"/>
              </w:rPr>
              <w:t>«Работа классного руководителя по предотвращению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 xml:space="preserve">детского </w:t>
            </w:r>
            <w:proofErr w:type="spellStart"/>
            <w:r w:rsidRPr="00E756DC">
              <w:rPr>
                <w:sz w:val="24"/>
              </w:rPr>
              <w:t>дорожно</w:t>
            </w:r>
            <w:proofErr w:type="spellEnd"/>
            <w:r w:rsidRPr="00E756DC">
              <w:rPr>
                <w:sz w:val="24"/>
              </w:rPr>
              <w:t xml:space="preserve"> - транспортного травматизма и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безопасное поведение на объектах железнодорожного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 xml:space="preserve">транспорта;            </w:t>
            </w:r>
          </w:p>
          <w:p w:rsidR="00BC7534" w:rsidRPr="00E756DC" w:rsidRDefault="00BC7534" w:rsidP="00BC7534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 xml:space="preserve">Формы и методы профилактики </w:t>
            </w:r>
            <w:r w:rsidRPr="00E756DC">
              <w:rPr>
                <w:rFonts w:ascii="Times New Roman" w:hAnsi="Times New Roman" w:cs="Times New Roman"/>
                <w:b/>
              </w:rPr>
              <w:t>с</w:t>
            </w:r>
            <w:r w:rsidRPr="00E756DC">
              <w:rPr>
                <w:rFonts w:ascii="Times New Roman" w:hAnsi="Times New Roman" w:cs="Times New Roman"/>
              </w:rPr>
              <w:t xml:space="preserve">уицидального </w:t>
            </w:r>
            <w:r w:rsidRPr="00E756D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поведения в работе классного руководителя с</w:t>
            </w:r>
            <w:r w:rsidRPr="00E756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обучающимися и</w:t>
            </w:r>
            <w:r w:rsidRPr="00E756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756DC">
              <w:rPr>
                <w:rFonts w:ascii="Times New Roman" w:hAnsi="Times New Roman" w:cs="Times New Roman"/>
              </w:rPr>
              <w:t>их родителями.</w:t>
            </w:r>
          </w:p>
        </w:tc>
      </w:tr>
      <w:tr w:rsidR="00BC7534" w:rsidRPr="00E756DC" w:rsidTr="001F31AD">
        <w:trPr>
          <w:trHeight w:val="88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right="100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lastRenderedPageBreak/>
              <w:t>27.03.</w:t>
            </w:r>
          </w:p>
          <w:p w:rsidR="00BC7534" w:rsidRPr="00E756DC" w:rsidRDefault="00BC7534" w:rsidP="001F31AD">
            <w:pPr>
              <w:spacing w:after="0"/>
              <w:ind w:right="100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2024 г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44"/>
              <w:rPr>
                <w:rFonts w:ascii="Times New Roman" w:hAnsi="Times New Roman" w:cs="Times New Roman"/>
                <w:b/>
              </w:rPr>
            </w:pPr>
            <w:r w:rsidRPr="00E756DC">
              <w:rPr>
                <w:rFonts w:ascii="Times New Roman" w:hAnsi="Times New Roman" w:cs="Times New Roman"/>
                <w:b/>
              </w:rPr>
              <w:t>Заседание №4</w:t>
            </w:r>
            <w:r w:rsidRPr="00E756DC">
              <w:rPr>
                <w:rFonts w:ascii="Times New Roman" w:hAnsi="Times New Roman" w:cs="Times New Roman"/>
              </w:rPr>
              <w:t xml:space="preserve"> </w:t>
            </w:r>
          </w:p>
          <w:p w:rsidR="00BC7534" w:rsidRPr="00E756DC" w:rsidRDefault="00BC7534" w:rsidP="001F31AD">
            <w:pPr>
              <w:spacing w:after="44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756DC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E756DC">
              <w:rPr>
                <w:rFonts w:ascii="Times New Roman" w:hAnsi="Times New Roman" w:cs="Times New Roman"/>
                <w:b/>
                <w:i/>
              </w:rPr>
              <w:t>Гражданско</w:t>
            </w:r>
            <w:proofErr w:type="spellEnd"/>
            <w:r w:rsidRPr="00E756DC">
              <w:rPr>
                <w:rFonts w:ascii="Times New Roman" w:hAnsi="Times New Roman" w:cs="Times New Roman"/>
                <w:b/>
                <w:i/>
              </w:rPr>
              <w:t>–патриотическое и духовно–</w:t>
            </w:r>
            <w:r w:rsidRPr="00E756D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нравственное развитие учащихся, как положительный</w:t>
            </w:r>
            <w:r w:rsidRPr="00E756DC">
              <w:rPr>
                <w:rFonts w:ascii="Times New Roman" w:hAnsi="Times New Roman" w:cs="Times New Roman"/>
                <w:b/>
                <w:i/>
                <w:spacing w:val="-58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фактор формирования личности ребёнка»</w:t>
            </w:r>
            <w:r w:rsidRPr="00E756D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6"/>
              </w:numPr>
              <w:spacing w:before="27" w:line="247" w:lineRule="auto"/>
              <w:ind w:right="247"/>
              <w:jc w:val="both"/>
              <w:rPr>
                <w:sz w:val="24"/>
              </w:rPr>
            </w:pPr>
            <w:r w:rsidRPr="00E756DC">
              <w:rPr>
                <w:sz w:val="24"/>
              </w:rPr>
              <w:t>Диагностика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результативности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работы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классного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168"/>
              <w:jc w:val="both"/>
              <w:rPr>
                <w:sz w:val="24"/>
              </w:rPr>
            </w:pPr>
            <w:r w:rsidRPr="00E756DC">
              <w:rPr>
                <w:sz w:val="24"/>
              </w:rPr>
              <w:t xml:space="preserve">руководителя по </w:t>
            </w:r>
            <w:proofErr w:type="spellStart"/>
            <w:r w:rsidRPr="00E756DC">
              <w:rPr>
                <w:sz w:val="24"/>
              </w:rPr>
              <w:t>гражданско</w:t>
            </w:r>
            <w:proofErr w:type="spellEnd"/>
            <w:r w:rsidRPr="00E756DC">
              <w:rPr>
                <w:sz w:val="24"/>
              </w:rPr>
              <w:t>–патриотическому и духовно–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нравственному</w:t>
            </w:r>
            <w:r w:rsidRPr="00E756DC">
              <w:rPr>
                <w:spacing w:val="-10"/>
                <w:sz w:val="24"/>
              </w:rPr>
              <w:t xml:space="preserve"> </w:t>
            </w:r>
            <w:r w:rsidRPr="00E756DC">
              <w:rPr>
                <w:sz w:val="24"/>
              </w:rPr>
              <w:t>воспитанию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(проблемы,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пути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решения)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22" w:line="242" w:lineRule="auto"/>
              <w:ind w:right="786"/>
              <w:jc w:val="both"/>
              <w:rPr>
                <w:sz w:val="24"/>
              </w:rPr>
            </w:pPr>
            <w:r w:rsidRPr="00E756DC">
              <w:rPr>
                <w:sz w:val="24"/>
              </w:rPr>
              <w:t xml:space="preserve">Влияние </w:t>
            </w:r>
            <w:proofErr w:type="spellStart"/>
            <w:r w:rsidRPr="00E756DC">
              <w:rPr>
                <w:sz w:val="24"/>
              </w:rPr>
              <w:t>гражданско</w:t>
            </w:r>
            <w:proofErr w:type="spellEnd"/>
            <w:r w:rsidRPr="00E756DC">
              <w:rPr>
                <w:sz w:val="24"/>
              </w:rPr>
              <w:t>–патриотического и духовно-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нравственного</w:t>
            </w:r>
            <w:r w:rsidRPr="00E756DC">
              <w:rPr>
                <w:spacing w:val="-6"/>
                <w:sz w:val="24"/>
              </w:rPr>
              <w:t xml:space="preserve"> </w:t>
            </w:r>
            <w:r w:rsidRPr="00E756DC">
              <w:rPr>
                <w:sz w:val="24"/>
              </w:rPr>
              <w:t>развития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на</w:t>
            </w:r>
            <w:r w:rsidRPr="00E756DC">
              <w:rPr>
                <w:spacing w:val="-6"/>
                <w:sz w:val="24"/>
              </w:rPr>
              <w:t xml:space="preserve"> </w:t>
            </w:r>
            <w:r w:rsidRPr="00E756DC">
              <w:rPr>
                <w:sz w:val="24"/>
              </w:rPr>
              <w:t>формирование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дружеских</w:t>
            </w:r>
            <w:r w:rsidRPr="00E756DC">
              <w:rPr>
                <w:spacing w:val="-58"/>
                <w:sz w:val="24"/>
              </w:rPr>
              <w:t xml:space="preserve"> </w:t>
            </w:r>
            <w:r w:rsidRPr="00E756DC">
              <w:rPr>
                <w:sz w:val="24"/>
              </w:rPr>
              <w:t>отношений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в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коллективе.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before="23" w:line="242" w:lineRule="auto"/>
              <w:ind w:right="448"/>
              <w:jc w:val="both"/>
              <w:rPr>
                <w:sz w:val="24"/>
              </w:rPr>
            </w:pPr>
            <w:r w:rsidRPr="00E756DC">
              <w:rPr>
                <w:sz w:val="24"/>
              </w:rPr>
              <w:t>Инструктажи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с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обучающимися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ПБ</w:t>
            </w:r>
            <w:r w:rsidRPr="00E756DC">
              <w:rPr>
                <w:spacing w:val="-6"/>
                <w:sz w:val="24"/>
              </w:rPr>
              <w:t xml:space="preserve"> </w:t>
            </w:r>
            <w:r w:rsidRPr="00E756DC">
              <w:rPr>
                <w:sz w:val="24"/>
              </w:rPr>
              <w:t>в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весенний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период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(гололедица,</w:t>
            </w:r>
            <w:r w:rsidRPr="00E756DC">
              <w:rPr>
                <w:spacing w:val="-1"/>
                <w:sz w:val="24"/>
              </w:rPr>
              <w:t xml:space="preserve"> </w:t>
            </w:r>
            <w:r w:rsidRPr="00E756DC">
              <w:rPr>
                <w:sz w:val="24"/>
              </w:rPr>
              <w:t>сход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снега с крыш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зданий,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сосульки)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before="23" w:line="242" w:lineRule="auto"/>
              <w:ind w:right="448"/>
              <w:jc w:val="both"/>
              <w:rPr>
                <w:sz w:val="24"/>
              </w:rPr>
            </w:pPr>
            <w:r w:rsidRPr="00E756DC">
              <w:rPr>
                <w:sz w:val="24"/>
              </w:rPr>
              <w:t xml:space="preserve">Семинар на тему «Гражданско-патриотическое 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воспитание в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школе».</w:t>
            </w:r>
            <w:r w:rsidRPr="00E756DC">
              <w:rPr>
                <w:b/>
              </w:rPr>
              <w:t>»</w:t>
            </w:r>
          </w:p>
        </w:tc>
      </w:tr>
      <w:tr w:rsidR="00BC7534" w:rsidRPr="00E756DC" w:rsidTr="001F31AD">
        <w:trPr>
          <w:trHeight w:val="88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28.05.</w:t>
            </w:r>
          </w:p>
          <w:p w:rsidR="00BC7534" w:rsidRPr="00E756DC" w:rsidRDefault="00BC7534" w:rsidP="001F31AD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</w:rPr>
              <w:t>2024 г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spacing w:after="61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>Заседание №5</w:t>
            </w:r>
            <w:r w:rsidRPr="00E756DC">
              <w:rPr>
                <w:rFonts w:ascii="Times New Roman" w:hAnsi="Times New Roman" w:cs="Times New Roman"/>
              </w:rPr>
              <w:t xml:space="preserve"> </w:t>
            </w:r>
          </w:p>
          <w:p w:rsidR="00BC7534" w:rsidRPr="00E756DC" w:rsidRDefault="00BC7534" w:rsidP="001F31AD">
            <w:pPr>
              <w:spacing w:after="61"/>
              <w:rPr>
                <w:rFonts w:ascii="Times New Roman" w:hAnsi="Times New Roman" w:cs="Times New Roman"/>
              </w:rPr>
            </w:pPr>
            <w:r w:rsidRPr="00E756DC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756DC">
              <w:rPr>
                <w:rFonts w:ascii="Times New Roman" w:hAnsi="Times New Roman" w:cs="Times New Roman"/>
                <w:b/>
                <w:i/>
              </w:rPr>
              <w:t>«Мониторинг эффективности воспитательного</w:t>
            </w:r>
            <w:r w:rsidRPr="00E756DC">
              <w:rPr>
                <w:rFonts w:ascii="Times New Roman" w:hAnsi="Times New Roman" w:cs="Times New Roman"/>
                <w:b/>
                <w:i/>
                <w:spacing w:val="-57"/>
              </w:rPr>
              <w:t xml:space="preserve">       </w:t>
            </w:r>
            <w:r w:rsidRPr="00E756DC">
              <w:rPr>
                <w:rFonts w:ascii="Times New Roman" w:hAnsi="Times New Roman" w:cs="Times New Roman"/>
                <w:b/>
                <w:i/>
              </w:rPr>
              <w:t>процесса, воспитательной системы школы в условиях</w:t>
            </w:r>
            <w:r w:rsidRPr="00E756D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реализации</w:t>
            </w:r>
            <w:r w:rsidRPr="00E756DC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E756DC">
              <w:rPr>
                <w:rFonts w:ascii="Times New Roman" w:hAnsi="Times New Roman" w:cs="Times New Roman"/>
                <w:b/>
                <w:i/>
              </w:rPr>
              <w:t>ФГОС»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669"/>
              <w:jc w:val="both"/>
              <w:rPr>
                <w:sz w:val="24"/>
              </w:rPr>
            </w:pPr>
            <w:r w:rsidRPr="00E756DC">
              <w:rPr>
                <w:sz w:val="24"/>
              </w:rPr>
              <w:t>Итоги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работы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классных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коллективов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в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2023-2024</w:t>
            </w:r>
            <w:r w:rsidRPr="00E756DC">
              <w:rPr>
                <w:spacing w:val="1"/>
                <w:sz w:val="24"/>
              </w:rPr>
              <w:t xml:space="preserve"> </w:t>
            </w:r>
            <w:r w:rsidRPr="00E756DC">
              <w:rPr>
                <w:sz w:val="24"/>
              </w:rPr>
              <w:t>уч.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году.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169"/>
              <w:jc w:val="both"/>
              <w:rPr>
                <w:sz w:val="24"/>
              </w:rPr>
            </w:pPr>
            <w:r w:rsidRPr="00E756DC">
              <w:rPr>
                <w:sz w:val="24"/>
              </w:rPr>
              <w:t>Анализ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воспитательной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работы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за</w:t>
            </w:r>
            <w:r w:rsidRPr="00E756DC">
              <w:rPr>
                <w:spacing w:val="2"/>
                <w:sz w:val="24"/>
              </w:rPr>
              <w:t xml:space="preserve"> </w:t>
            </w:r>
            <w:r w:rsidRPr="00E756DC">
              <w:rPr>
                <w:sz w:val="24"/>
              </w:rPr>
              <w:t>учебный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год.</w:t>
            </w:r>
            <w:r w:rsidRPr="00E756DC">
              <w:t xml:space="preserve"> </w:t>
            </w:r>
          </w:p>
          <w:p w:rsidR="00BC7534" w:rsidRPr="00E756DC" w:rsidRDefault="00BC7534" w:rsidP="00BC753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169"/>
              <w:jc w:val="both"/>
              <w:rPr>
                <w:sz w:val="24"/>
              </w:rPr>
            </w:pPr>
            <w:r w:rsidRPr="00E756DC">
              <w:rPr>
                <w:sz w:val="24"/>
              </w:rPr>
              <w:t>Предварительное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планирование</w:t>
            </w:r>
            <w:r w:rsidRPr="00E756DC">
              <w:rPr>
                <w:spacing w:val="-3"/>
                <w:sz w:val="24"/>
              </w:rPr>
              <w:t xml:space="preserve"> </w:t>
            </w:r>
            <w:r w:rsidRPr="00E756DC">
              <w:rPr>
                <w:sz w:val="24"/>
              </w:rPr>
              <w:t>работы</w:t>
            </w:r>
            <w:r w:rsidRPr="00E756DC">
              <w:rPr>
                <w:spacing w:val="-6"/>
                <w:sz w:val="24"/>
              </w:rPr>
              <w:t xml:space="preserve"> </w:t>
            </w:r>
            <w:r w:rsidRPr="00E756DC">
              <w:rPr>
                <w:sz w:val="24"/>
              </w:rPr>
              <w:t>МО</w:t>
            </w:r>
            <w:r w:rsidRPr="00E756DC">
              <w:rPr>
                <w:spacing w:val="-5"/>
                <w:sz w:val="24"/>
              </w:rPr>
              <w:t xml:space="preserve"> </w:t>
            </w:r>
            <w:r w:rsidRPr="00E756DC">
              <w:rPr>
                <w:sz w:val="24"/>
              </w:rPr>
              <w:t>на</w:t>
            </w:r>
            <w:r w:rsidRPr="00E756DC">
              <w:rPr>
                <w:spacing w:val="-4"/>
                <w:sz w:val="24"/>
              </w:rPr>
              <w:t xml:space="preserve"> </w:t>
            </w:r>
            <w:r w:rsidRPr="00E756DC">
              <w:rPr>
                <w:sz w:val="24"/>
              </w:rPr>
              <w:t>2024-2025</w:t>
            </w:r>
            <w:r w:rsidRPr="00E756DC">
              <w:rPr>
                <w:spacing w:val="-57"/>
                <w:sz w:val="24"/>
              </w:rPr>
              <w:t xml:space="preserve"> </w:t>
            </w:r>
            <w:r w:rsidRPr="00E756DC">
              <w:rPr>
                <w:sz w:val="24"/>
              </w:rPr>
              <w:t>учебный</w:t>
            </w:r>
            <w:r w:rsidRPr="00E756DC">
              <w:rPr>
                <w:spacing w:val="-2"/>
                <w:sz w:val="24"/>
              </w:rPr>
              <w:t xml:space="preserve"> </w:t>
            </w:r>
            <w:r w:rsidRPr="00E756DC">
              <w:rPr>
                <w:sz w:val="24"/>
              </w:rPr>
              <w:t>год</w:t>
            </w:r>
          </w:p>
        </w:tc>
      </w:tr>
    </w:tbl>
    <w:p w:rsidR="00BC7534" w:rsidRPr="00E756DC" w:rsidRDefault="00BC7534" w:rsidP="00BC7534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BC7534" w:rsidRPr="00E756DC" w:rsidRDefault="00BC7534" w:rsidP="00BC7534">
      <w:pPr>
        <w:spacing w:after="4" w:line="258" w:lineRule="auto"/>
        <w:ind w:left="821" w:right="44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34" w:rsidRPr="00E756DC" w:rsidRDefault="00BC7534" w:rsidP="00BC7534">
      <w:pPr>
        <w:numPr>
          <w:ilvl w:val="0"/>
          <w:numId w:val="2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Тематика совещаний, педагогических советов классных руководителей была связана с деятельностью педагога-психолога, классных руководителей, Советника директора по ВР.</w:t>
      </w:r>
    </w:p>
    <w:p w:rsidR="00BC7534" w:rsidRPr="00E756DC" w:rsidRDefault="00BC7534" w:rsidP="00BC7534">
      <w:pPr>
        <w:numPr>
          <w:ilvl w:val="0"/>
          <w:numId w:val="2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План работы ШМО классных руководителей реализован.</w:t>
      </w:r>
    </w:p>
    <w:p w:rsidR="00BC7534" w:rsidRPr="00E756DC" w:rsidRDefault="00BC7534" w:rsidP="00BC7534">
      <w:pPr>
        <w:ind w:left="484" w:right="50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 Необходимо внести в план работы ШМО классных руководителей мероприятия по организации воспитательной работы в 2024-2025 учебном году в соответствии с рабочей программой воспитания. </w:t>
      </w:r>
    </w:p>
    <w:p w:rsidR="00BC7534" w:rsidRPr="00E756DC" w:rsidRDefault="00BC7534" w:rsidP="00BC7534">
      <w:pPr>
        <w:numPr>
          <w:ilvl w:val="0"/>
          <w:numId w:val="2"/>
        </w:numPr>
        <w:spacing w:after="294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В 2023-24 году проведены все запланированные педагогические советы по воспитательной работе. </w:t>
      </w:r>
    </w:p>
    <w:p w:rsidR="00BC7534" w:rsidRPr="00E756DC" w:rsidRDefault="00BC7534" w:rsidP="00BC7534">
      <w:pPr>
        <w:spacing w:after="261" w:line="258" w:lineRule="auto"/>
        <w:ind w:left="86" w:right="44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 xml:space="preserve">    Рекомендации: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34" w:rsidRPr="00E756DC" w:rsidRDefault="00BC7534" w:rsidP="00BC7534">
      <w:pPr>
        <w:numPr>
          <w:ilvl w:val="0"/>
          <w:numId w:val="1"/>
        </w:numPr>
        <w:spacing w:after="13" w:line="268" w:lineRule="auto"/>
        <w:ind w:right="5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Рассмотреть вопрос участия классных руководителей в конференциях и мастер- классах по вопросам организации воспитательной работы в соответствии с рабочей программой воспитания, формирования творческой активности обучающихся, построению системы активного взаимодействия с родителями обучающихся. </w:t>
      </w:r>
    </w:p>
    <w:p w:rsidR="00BC7534" w:rsidRPr="00E756DC" w:rsidRDefault="00BC7534" w:rsidP="00BC7534">
      <w:pPr>
        <w:numPr>
          <w:ilvl w:val="0"/>
          <w:numId w:val="1"/>
        </w:numPr>
        <w:spacing w:after="13" w:line="268" w:lineRule="auto"/>
        <w:ind w:right="5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Организовать методическую поддержку педагогам при аттестации в 2024- 2025учебном году. </w:t>
      </w:r>
    </w:p>
    <w:p w:rsidR="00BC7534" w:rsidRPr="00E756DC" w:rsidRDefault="00BC7534" w:rsidP="00BC7534">
      <w:pPr>
        <w:numPr>
          <w:ilvl w:val="0"/>
          <w:numId w:val="1"/>
        </w:numPr>
        <w:spacing w:after="13" w:line="268" w:lineRule="auto"/>
        <w:ind w:right="5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Организовать методическую поддержку классным руководителям по составлению календарных планов воспитательной работы с классами, с родителями в соответствии с требованиями рабочей программы воспитания и с учетом календарного плана воспитательной работы школы. </w:t>
      </w:r>
    </w:p>
    <w:p w:rsidR="00BC7534" w:rsidRPr="00E756DC" w:rsidRDefault="00BC7534" w:rsidP="00BC7534">
      <w:pPr>
        <w:numPr>
          <w:ilvl w:val="0"/>
          <w:numId w:val="1"/>
        </w:numPr>
        <w:spacing w:after="292" w:line="269" w:lineRule="auto"/>
        <w:ind w:right="50" w:hanging="30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Организовать </w:t>
      </w:r>
      <w:r w:rsidRPr="00E756DC">
        <w:rPr>
          <w:rFonts w:ascii="Times New Roman" w:hAnsi="Times New Roman" w:cs="Times New Roman"/>
          <w:sz w:val="24"/>
          <w:szCs w:val="24"/>
        </w:rPr>
        <w:tab/>
        <w:t xml:space="preserve">организационно-методическую </w:t>
      </w:r>
      <w:r w:rsidRPr="00E756DC">
        <w:rPr>
          <w:rFonts w:ascii="Times New Roman" w:hAnsi="Times New Roman" w:cs="Times New Roman"/>
          <w:sz w:val="24"/>
          <w:szCs w:val="24"/>
        </w:rPr>
        <w:tab/>
        <w:t xml:space="preserve">поддержку </w:t>
      </w:r>
      <w:r w:rsidRPr="00E756DC">
        <w:rPr>
          <w:rFonts w:ascii="Times New Roman" w:hAnsi="Times New Roman" w:cs="Times New Roman"/>
          <w:sz w:val="24"/>
          <w:szCs w:val="24"/>
        </w:rPr>
        <w:tab/>
        <w:t xml:space="preserve">педагогам дополнительного образования при составлении программ дополнительных общеобразовательных общеразвивающих программ. </w:t>
      </w:r>
    </w:p>
    <w:p w:rsidR="00BC7534" w:rsidRPr="00E756DC" w:rsidRDefault="00BC7534" w:rsidP="00BC7534">
      <w:pPr>
        <w:ind w:left="86" w:right="50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На начало 2023-2024 учебного года в школе сформировано 11 классных коллективов. Классные руководители 1–11­х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 </w:t>
      </w:r>
    </w:p>
    <w:p w:rsidR="00BC7534" w:rsidRPr="00E756DC" w:rsidRDefault="00BC7534" w:rsidP="00BC7534">
      <w:pPr>
        <w:spacing w:after="31"/>
        <w:ind w:left="91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34" w:rsidRPr="00E756DC" w:rsidRDefault="00BC7534" w:rsidP="00BC7534">
      <w:pPr>
        <w:spacing w:after="262"/>
        <w:ind w:left="91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i/>
          <w:sz w:val="24"/>
          <w:szCs w:val="24"/>
        </w:rPr>
        <w:t xml:space="preserve">На протяжении учебного года каждый классный руководитель проводил: </w:t>
      </w:r>
    </w:p>
    <w:p w:rsidR="00BC7534" w:rsidRPr="00E756DC" w:rsidRDefault="00BC7534" w:rsidP="00BC7534">
      <w:pPr>
        <w:spacing w:after="4" w:line="258" w:lineRule="auto"/>
        <w:ind w:left="1483" w:right="44" w:firstLine="677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 xml:space="preserve">Ежедневно: </w:t>
      </w:r>
    </w:p>
    <w:p w:rsidR="00BC7534" w:rsidRPr="00E756DC" w:rsidRDefault="00BC7534" w:rsidP="00BC7534">
      <w:pPr>
        <w:numPr>
          <w:ilvl w:val="0"/>
          <w:numId w:val="9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Работа с опаздывающими и выяснение причин отсутствия учащихся. </w:t>
      </w:r>
    </w:p>
    <w:p w:rsidR="00BC7534" w:rsidRPr="00E756DC" w:rsidRDefault="00BC7534" w:rsidP="00BC7534">
      <w:pPr>
        <w:numPr>
          <w:ilvl w:val="0"/>
          <w:numId w:val="9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Организация питания учащихся. </w:t>
      </w:r>
    </w:p>
    <w:p w:rsidR="00BC7534" w:rsidRPr="00E756DC" w:rsidRDefault="00BC7534" w:rsidP="00BC7534">
      <w:pPr>
        <w:numPr>
          <w:ilvl w:val="0"/>
          <w:numId w:val="9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Индивидуальная работа с учащимися</w:t>
      </w:r>
    </w:p>
    <w:p w:rsidR="00BC7534" w:rsidRPr="00E756DC" w:rsidRDefault="00BC7534" w:rsidP="00BC7534">
      <w:pPr>
        <w:ind w:right="50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  <w:r w:rsidRPr="00E756DC">
        <w:rPr>
          <w:rFonts w:ascii="Times New Roman" w:hAnsi="Times New Roman" w:cs="Times New Roman"/>
          <w:sz w:val="24"/>
          <w:szCs w:val="24"/>
        </w:rPr>
        <w:tab/>
      </w:r>
      <w:r w:rsidRPr="00E756DC">
        <w:rPr>
          <w:rFonts w:ascii="Times New Roman" w:hAnsi="Times New Roman" w:cs="Times New Roman"/>
          <w:sz w:val="24"/>
          <w:szCs w:val="24"/>
        </w:rPr>
        <w:tab/>
      </w:r>
      <w:r w:rsidRPr="00E756DC">
        <w:rPr>
          <w:rFonts w:ascii="Times New Roman" w:hAnsi="Times New Roman" w:cs="Times New Roman"/>
          <w:sz w:val="24"/>
          <w:szCs w:val="24"/>
        </w:rPr>
        <w:tab/>
      </w:r>
      <w:r w:rsidRPr="00E756DC">
        <w:rPr>
          <w:rFonts w:ascii="Times New Roman" w:hAnsi="Times New Roman" w:cs="Times New Roman"/>
          <w:b/>
          <w:sz w:val="24"/>
          <w:szCs w:val="24"/>
        </w:rPr>
        <w:t xml:space="preserve">Еженедельно: </w:t>
      </w:r>
    </w:p>
    <w:p w:rsidR="00BC7534" w:rsidRPr="00E756DC" w:rsidRDefault="00BC7534" w:rsidP="00BC7534">
      <w:pPr>
        <w:numPr>
          <w:ilvl w:val="0"/>
          <w:numId w:val="10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Проведение мероприятий в классе (по плану). </w:t>
      </w:r>
    </w:p>
    <w:p w:rsidR="00BC7534" w:rsidRPr="00E756DC" w:rsidRDefault="00BC7534" w:rsidP="00BC7534">
      <w:pPr>
        <w:numPr>
          <w:ilvl w:val="0"/>
          <w:numId w:val="10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Работа с родителями (по ситуации). </w:t>
      </w:r>
    </w:p>
    <w:p w:rsidR="00BC7534" w:rsidRPr="00E756DC" w:rsidRDefault="00BC7534" w:rsidP="00BC7534">
      <w:pPr>
        <w:numPr>
          <w:ilvl w:val="0"/>
          <w:numId w:val="10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Работа с учителями-предметниками (по ситуации). </w:t>
      </w:r>
    </w:p>
    <w:p w:rsidR="00BC7534" w:rsidRPr="00E756DC" w:rsidRDefault="00BC7534" w:rsidP="00BC7534">
      <w:pPr>
        <w:ind w:left="1483" w:right="50" w:firstLine="677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 xml:space="preserve">Каждый месяц: </w:t>
      </w:r>
    </w:p>
    <w:p w:rsidR="00BC7534" w:rsidRPr="00E756DC" w:rsidRDefault="00BC7534" w:rsidP="00BC7534">
      <w:pPr>
        <w:numPr>
          <w:ilvl w:val="0"/>
          <w:numId w:val="11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Встреча с родителями (по ситуации). </w:t>
      </w:r>
    </w:p>
    <w:p w:rsidR="00BC7534" w:rsidRPr="00E756DC" w:rsidRDefault="00BC7534" w:rsidP="00BC7534">
      <w:pPr>
        <w:spacing w:after="4" w:line="258" w:lineRule="auto"/>
        <w:ind w:left="1483" w:right="44" w:firstLine="677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 xml:space="preserve">Один раз в четверть: </w:t>
      </w:r>
    </w:p>
    <w:p w:rsidR="00BC7534" w:rsidRPr="00E756DC" w:rsidRDefault="00BC7534" w:rsidP="00BC7534">
      <w:pPr>
        <w:numPr>
          <w:ilvl w:val="0"/>
          <w:numId w:val="11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Оформление электронного классного журнала по итогам четверти. </w:t>
      </w:r>
    </w:p>
    <w:p w:rsidR="00BC7534" w:rsidRPr="00E756DC" w:rsidRDefault="00BC7534" w:rsidP="00BC7534">
      <w:pPr>
        <w:numPr>
          <w:ilvl w:val="0"/>
          <w:numId w:val="11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Проведение родительского собрания. </w:t>
      </w:r>
    </w:p>
    <w:p w:rsidR="00BC7534" w:rsidRPr="00E756DC" w:rsidRDefault="00BC7534" w:rsidP="00BC7534">
      <w:pPr>
        <w:numPr>
          <w:ilvl w:val="0"/>
          <w:numId w:val="11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Анализ выполнения плана работы за четверть, коррекция плана воспитательной работы на новую четверть. </w:t>
      </w:r>
    </w:p>
    <w:p w:rsidR="00BC7534" w:rsidRPr="00E756DC" w:rsidRDefault="00BC7534" w:rsidP="00BC7534">
      <w:pPr>
        <w:ind w:left="1483" w:right="50" w:firstLine="677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 xml:space="preserve">Один раз в год: </w:t>
      </w:r>
    </w:p>
    <w:p w:rsidR="00BC7534" w:rsidRPr="00E756DC" w:rsidRDefault="00BC7534" w:rsidP="00BC7534">
      <w:pPr>
        <w:numPr>
          <w:ilvl w:val="0"/>
          <w:numId w:val="12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Оформление личных дел учащихся. </w:t>
      </w:r>
    </w:p>
    <w:p w:rsidR="00BC7534" w:rsidRPr="00E756DC" w:rsidRDefault="00BC7534" w:rsidP="00BC7534">
      <w:pPr>
        <w:numPr>
          <w:ilvl w:val="0"/>
          <w:numId w:val="12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Анализ и составление плана работы класса. </w:t>
      </w:r>
    </w:p>
    <w:p w:rsidR="00BC7534" w:rsidRPr="00E756DC" w:rsidRDefault="00BC7534" w:rsidP="00BC7534">
      <w:pPr>
        <w:numPr>
          <w:ilvl w:val="0"/>
          <w:numId w:val="12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Статистические данные класса (1 сентября), работа с социальным паспортом класса. </w:t>
      </w:r>
    </w:p>
    <w:p w:rsidR="00BC7534" w:rsidRPr="00E756DC" w:rsidRDefault="00BC7534" w:rsidP="00BC7534">
      <w:pPr>
        <w:spacing w:after="39"/>
        <w:rPr>
          <w:rFonts w:ascii="Times New Roman" w:hAnsi="Times New Roman" w:cs="Times New Roman"/>
          <w:sz w:val="24"/>
          <w:szCs w:val="24"/>
        </w:rPr>
      </w:pPr>
    </w:p>
    <w:p w:rsidR="00BC7534" w:rsidRPr="00E756DC" w:rsidRDefault="00BC7534" w:rsidP="00BC7534">
      <w:pPr>
        <w:spacing w:after="39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Классные руководители повышают свой профессиональный уровень: проходят курсы повышения квалификации</w:t>
      </w:r>
    </w:p>
    <w:tbl>
      <w:tblPr>
        <w:tblW w:w="9990" w:type="dxa"/>
        <w:tblInd w:w="-575" w:type="dxa"/>
        <w:tblCellMar>
          <w:top w:w="87" w:type="dxa"/>
          <w:left w:w="74" w:type="dxa"/>
          <w:bottom w:w="82" w:type="dxa"/>
          <w:right w:w="152" w:type="dxa"/>
        </w:tblCellMar>
        <w:tblLook w:val="04A0" w:firstRow="1" w:lastRow="0" w:firstColumn="1" w:lastColumn="0" w:noHBand="0" w:noVBand="1"/>
      </w:tblPr>
      <w:tblGrid>
        <w:gridCol w:w="1619"/>
        <w:gridCol w:w="7453"/>
        <w:gridCol w:w="918"/>
      </w:tblGrid>
      <w:tr w:rsidR="00BC7534" w:rsidRPr="00E756DC" w:rsidTr="001F31AD">
        <w:trPr>
          <w:trHeight w:val="372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BC7534" w:rsidRPr="00E756DC" w:rsidTr="001F31AD">
        <w:trPr>
          <w:trHeight w:val="39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Чернова Е.Г.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7534" w:rsidRPr="00E756DC" w:rsidTr="001F31AD">
        <w:trPr>
          <w:trHeight w:val="39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Чернова Н.В.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lastRenderedPageBreak/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</w:tr>
      <w:tr w:rsidR="00BC7534" w:rsidRPr="00E756DC" w:rsidTr="001F31AD">
        <w:trPr>
          <w:trHeight w:val="394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lastRenderedPageBreak/>
              <w:t>Шумилова Т.М.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7534" w:rsidRPr="00E756DC" w:rsidTr="001F31AD">
        <w:trPr>
          <w:trHeight w:val="39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Шевченко Н.Э.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7534" w:rsidRPr="00E756DC" w:rsidTr="001F31AD">
        <w:trPr>
          <w:trHeight w:val="394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Сидоренко Н.В.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7534" w:rsidRPr="00E756DC" w:rsidTr="001F31AD">
        <w:trPr>
          <w:trHeight w:val="1515"/>
        </w:trPr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Ковальчук Ю.С.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7534" w:rsidRPr="00E756DC" w:rsidTr="001F31AD">
        <w:trPr>
          <w:trHeight w:val="1545"/>
        </w:trPr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DC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"Кафедра педагогики РФ" № 6911 19980 р/н 260691119980 от 12.05.2023 "Нормативные документы и организация работы в школе" по профилактике детской безнадзорности и правонарушений несовершеннолетних на базе научно-методических материалов 2023" 144 часа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BC7534" w:rsidRPr="00E756DC" w:rsidTr="001F31AD">
        <w:trPr>
          <w:trHeight w:val="394"/>
        </w:trPr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Волошина В.Г.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ООО "Центр инновационного образования и воспитания" " Защита детей от информации, причиняющий вред их здоровью и (или) развитию", 36 часов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C7534" w:rsidRPr="00E756DC" w:rsidTr="001F31AD">
        <w:trPr>
          <w:trHeight w:val="394"/>
        </w:trPr>
        <w:tc>
          <w:tcPr>
            <w:tcW w:w="1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 xml:space="preserve">ООО"НПО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" "Педагогический Университет РФ"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"Классное руководство и специфика реализации школьных программ в соответствии с обновленными ФГОС-21. Новые цифровые платформы Минпросвещения РФ для обучения, воспитания и личностного развития учащихся", 144 часа.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BC7534" w:rsidRPr="00E756DC" w:rsidTr="001F31AD">
        <w:trPr>
          <w:trHeight w:val="394"/>
        </w:trPr>
        <w:tc>
          <w:tcPr>
            <w:tcW w:w="16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 xml:space="preserve">Образовательная платформа "Кафедра педагогики РФ"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 xml:space="preserve">"Классное руководство как основа организации работы с родителями по профилактике детской безнадзорности и правонарушений </w:t>
            </w:r>
            <w:r w:rsidRPr="00E756D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на базе научно-методических материалов 2023" 144 часа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</w:p>
        </w:tc>
      </w:tr>
      <w:tr w:rsidR="00BC7534" w:rsidRPr="00E756DC" w:rsidTr="001F31AD">
        <w:trPr>
          <w:trHeight w:val="394"/>
        </w:trPr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C7534" w:rsidRPr="00E756DC" w:rsidTr="001F31AD">
        <w:trPr>
          <w:trHeight w:val="39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Помазанова Е.С.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 ООО «НПО </w:t>
            </w:r>
            <w:proofErr w:type="spellStart"/>
            <w:r w:rsidRPr="00E756DC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E756DC">
              <w:rPr>
                <w:rFonts w:ascii="Times New Roman" w:hAnsi="Times New Roman"/>
                <w:sz w:val="24"/>
                <w:szCs w:val="24"/>
              </w:rPr>
              <w:t xml:space="preserve">» образовательная платформа «Педагогический университет РФ» </w:t>
            </w:r>
          </w:p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C7534" w:rsidRPr="00E756DC" w:rsidRDefault="00BC7534" w:rsidP="001F31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D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BC7534" w:rsidRPr="00E756DC" w:rsidRDefault="00BC7534" w:rsidP="00BC7534">
      <w:pPr>
        <w:spacing w:after="39"/>
        <w:rPr>
          <w:rFonts w:ascii="Times New Roman" w:hAnsi="Times New Roman" w:cs="Times New Roman"/>
          <w:sz w:val="24"/>
          <w:szCs w:val="24"/>
        </w:rPr>
      </w:pPr>
    </w:p>
    <w:p w:rsidR="00BC7534" w:rsidRPr="00E756DC" w:rsidRDefault="00BC7534" w:rsidP="00BC7534">
      <w:pPr>
        <w:ind w:left="360" w:right="174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высоком качественном уровне, мотивируют школьников на раскрытие своих способностей, талантов. Наблюдается тесное взаимодействие и сотрудничество между классными руководителями. </w:t>
      </w:r>
    </w:p>
    <w:p w:rsidR="00BC7534" w:rsidRPr="00E756DC" w:rsidRDefault="00BC7534" w:rsidP="00BC7534">
      <w:pPr>
        <w:spacing w:after="21"/>
        <w:ind w:left="1310" w:firstLine="45"/>
        <w:rPr>
          <w:rFonts w:ascii="Times New Roman" w:hAnsi="Times New Roman" w:cs="Times New Roman"/>
          <w:sz w:val="24"/>
          <w:szCs w:val="24"/>
        </w:rPr>
      </w:pPr>
    </w:p>
    <w:p w:rsidR="00BC7534" w:rsidRPr="00E756DC" w:rsidRDefault="00BC7534" w:rsidP="00BC7534">
      <w:pPr>
        <w:ind w:left="86" w:right="50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      Классными руководителями использовались различные формы работы с обучающимися и их родителями в рамках модуля «Классное руководство»: </w:t>
      </w:r>
    </w:p>
    <w:p w:rsidR="00BC7534" w:rsidRPr="00E756DC" w:rsidRDefault="00BC7534" w:rsidP="00BC7534">
      <w:pPr>
        <w:numPr>
          <w:ilvl w:val="0"/>
          <w:numId w:val="13"/>
        </w:numPr>
        <w:spacing w:after="0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тематические классные часы; </w:t>
      </w:r>
    </w:p>
    <w:p w:rsidR="00BC7534" w:rsidRPr="00E756DC" w:rsidRDefault="00BC7534" w:rsidP="00BC7534">
      <w:pPr>
        <w:numPr>
          <w:ilvl w:val="0"/>
          <w:numId w:val="13"/>
        </w:numPr>
        <w:spacing w:after="27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участие в творческих конкурсах: конкурсы рисунков, фотоконкурсы, конкурс чтецов (дистанционно); </w:t>
      </w:r>
    </w:p>
    <w:p w:rsidR="00BC7534" w:rsidRPr="00E756DC" w:rsidRDefault="00BC7534" w:rsidP="00BC7534">
      <w:pPr>
        <w:numPr>
          <w:ilvl w:val="0"/>
          <w:numId w:val="13"/>
        </w:numPr>
        <w:spacing w:after="0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коллективные творческие дела; </w:t>
      </w:r>
    </w:p>
    <w:p w:rsidR="00BC7534" w:rsidRPr="00E756DC" w:rsidRDefault="00BC7534" w:rsidP="00BC7534">
      <w:pPr>
        <w:numPr>
          <w:ilvl w:val="0"/>
          <w:numId w:val="13"/>
        </w:numPr>
        <w:spacing w:after="0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участие в интеллектуальных конкурсах, олимпиадах; </w:t>
      </w:r>
    </w:p>
    <w:p w:rsidR="00BC7534" w:rsidRPr="00E756DC" w:rsidRDefault="00BC7534" w:rsidP="00BC7534">
      <w:pPr>
        <w:numPr>
          <w:ilvl w:val="0"/>
          <w:numId w:val="13"/>
        </w:numPr>
        <w:spacing w:after="0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индивидуальные беседы с учащимися; </w:t>
      </w:r>
    </w:p>
    <w:p w:rsidR="00BC7534" w:rsidRPr="00E756DC" w:rsidRDefault="00BC7534" w:rsidP="00BC7534">
      <w:pPr>
        <w:numPr>
          <w:ilvl w:val="0"/>
          <w:numId w:val="13"/>
        </w:numPr>
        <w:spacing w:after="0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индивидуальные беседы с родителями; </w:t>
      </w:r>
    </w:p>
    <w:p w:rsidR="00BC7534" w:rsidRPr="00E756DC" w:rsidRDefault="00BC7534" w:rsidP="00BC7534">
      <w:pPr>
        <w:numPr>
          <w:ilvl w:val="0"/>
          <w:numId w:val="13"/>
        </w:numPr>
        <w:spacing w:after="0"/>
        <w:ind w:hanging="293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родительские собрания. </w:t>
      </w:r>
    </w:p>
    <w:p w:rsidR="00BC7534" w:rsidRPr="00E756DC" w:rsidRDefault="00BC7534" w:rsidP="00BC7534">
      <w:pPr>
        <w:spacing w:after="0"/>
        <w:ind w:left="91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C7534" w:rsidRPr="00E756DC" w:rsidRDefault="00BC7534" w:rsidP="00BC7534">
      <w:pPr>
        <w:ind w:right="50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34" w:rsidRPr="00E756DC" w:rsidRDefault="00BC7534" w:rsidP="00BC7534">
      <w:pPr>
        <w:numPr>
          <w:ilvl w:val="0"/>
          <w:numId w:val="14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Деятельность классных руководителей организована в соответствии с Положением о классном руководстве и рабочей программой воспитания.</w:t>
      </w:r>
    </w:p>
    <w:p w:rsidR="00BC7534" w:rsidRPr="00E756DC" w:rsidRDefault="00BC7534" w:rsidP="00BC7534">
      <w:pPr>
        <w:numPr>
          <w:ilvl w:val="0"/>
          <w:numId w:val="14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В основном все классные руководители подходят к своей работе с ответственностью руководствуясь функциональным обязанностями.</w:t>
      </w:r>
    </w:p>
    <w:p w:rsidR="00BC7534" w:rsidRPr="00E756DC" w:rsidRDefault="00BC7534" w:rsidP="00BC7534">
      <w:pPr>
        <w:numPr>
          <w:ilvl w:val="0"/>
          <w:numId w:val="14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С большинством обучающихся и их родителей (законных представителей) классными руководителями выстроены конструктивные отношения.  </w:t>
      </w:r>
    </w:p>
    <w:p w:rsidR="00BC7534" w:rsidRPr="00E756DC" w:rsidRDefault="00BC7534" w:rsidP="00BC7534">
      <w:pPr>
        <w:numPr>
          <w:ilvl w:val="0"/>
          <w:numId w:val="14"/>
        </w:numPr>
        <w:spacing w:after="13" w:line="268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Лучшими классными руководителями за 2023-2024 учебный год признаны: Чернова Е.Г, Чернова Н.В., Сидоренко Н.В., Шевченко Н.Э., Сидоренко Н.В., Волошина В.Г. они награждены грамотами, а остальные классные руководители отмечены благодарностями за активное участие в жизни школы. </w:t>
      </w:r>
    </w:p>
    <w:p w:rsidR="00BC7534" w:rsidRPr="00E756DC" w:rsidRDefault="00BC7534" w:rsidP="00BC7534">
      <w:pPr>
        <w:spacing w:after="258"/>
        <w:ind w:right="50"/>
        <w:rPr>
          <w:rFonts w:ascii="Times New Roman" w:hAnsi="Times New Roman" w:cs="Times New Roman"/>
          <w:sz w:val="24"/>
          <w:szCs w:val="24"/>
        </w:rPr>
      </w:pPr>
    </w:p>
    <w:p w:rsidR="00BC7534" w:rsidRPr="00E756DC" w:rsidRDefault="00BC7534" w:rsidP="00BC7534">
      <w:pPr>
        <w:spacing w:after="125" w:line="258" w:lineRule="auto"/>
        <w:ind w:left="461" w:right="44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Рекомендации: </w:t>
      </w:r>
    </w:p>
    <w:p w:rsidR="00BC7534" w:rsidRPr="00E756DC" w:rsidRDefault="00BC7534" w:rsidP="00BC7534">
      <w:pPr>
        <w:numPr>
          <w:ilvl w:val="0"/>
          <w:numId w:val="8"/>
        </w:numPr>
        <w:spacing w:after="13" w:line="268" w:lineRule="auto"/>
        <w:ind w:right="5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Использовать при организации классных мероприятий деятельностный подход, с включением активных форм работы: социальные проекты, дискуссии, дебаты, </w:t>
      </w:r>
      <w:proofErr w:type="spellStart"/>
      <w:r w:rsidRPr="00E756DC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E756DC">
        <w:rPr>
          <w:rFonts w:ascii="Times New Roman" w:hAnsi="Times New Roman" w:cs="Times New Roman"/>
          <w:sz w:val="24"/>
          <w:szCs w:val="24"/>
        </w:rPr>
        <w:t xml:space="preserve">, занятия с элементами тренинга, решение кейсов, проигрывание игровых ситуаций и т.д. </w:t>
      </w:r>
    </w:p>
    <w:p w:rsidR="00BC7534" w:rsidRPr="00E756DC" w:rsidRDefault="00BC7534" w:rsidP="00BC7534">
      <w:pPr>
        <w:numPr>
          <w:ilvl w:val="0"/>
          <w:numId w:val="8"/>
        </w:numPr>
        <w:spacing w:after="13" w:line="268" w:lineRule="auto"/>
        <w:ind w:right="5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Обеспечить своевременное заполнение журналов классных часов и предоставление необходимой документации и запрашиваемой информации. </w:t>
      </w:r>
    </w:p>
    <w:p w:rsidR="00BC7534" w:rsidRPr="00E756DC" w:rsidRDefault="00BC7534" w:rsidP="00BC7534">
      <w:pPr>
        <w:numPr>
          <w:ilvl w:val="0"/>
          <w:numId w:val="8"/>
        </w:numPr>
        <w:spacing w:after="13" w:line="268" w:lineRule="auto"/>
        <w:ind w:right="5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В течение учебного года организовать участие класса в не менее одном муниципальном, региональном или федеральном конкурсе/мероприятии. </w:t>
      </w:r>
    </w:p>
    <w:p w:rsidR="00BC7534" w:rsidRPr="00E756DC" w:rsidRDefault="00BC7534" w:rsidP="00BC7534">
      <w:pPr>
        <w:numPr>
          <w:ilvl w:val="0"/>
          <w:numId w:val="8"/>
        </w:numPr>
        <w:spacing w:after="13" w:line="268" w:lineRule="auto"/>
        <w:ind w:right="5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Регулярно проводить мероприятия, направленные на формирование позитивных межличностных отношений между обучающимися класса.  </w:t>
      </w:r>
    </w:p>
    <w:p w:rsidR="00BC7534" w:rsidRPr="00E756DC" w:rsidRDefault="00BC7534" w:rsidP="00BC7534">
      <w:pPr>
        <w:numPr>
          <w:ilvl w:val="0"/>
          <w:numId w:val="8"/>
        </w:numPr>
        <w:spacing w:after="13" w:line="268" w:lineRule="auto"/>
        <w:ind w:right="5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E756DC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756DC">
        <w:rPr>
          <w:rFonts w:ascii="Times New Roman" w:hAnsi="Times New Roman" w:cs="Times New Roman"/>
          <w:sz w:val="24"/>
          <w:szCs w:val="24"/>
        </w:rPr>
        <w:t xml:space="preserve"> незамедлительно предпринимать необходимые действия.  </w:t>
      </w:r>
    </w:p>
    <w:p w:rsidR="00BC7534" w:rsidRPr="00E756DC" w:rsidRDefault="00BC7534" w:rsidP="00BC7534">
      <w:pPr>
        <w:numPr>
          <w:ilvl w:val="0"/>
          <w:numId w:val="8"/>
        </w:numPr>
        <w:spacing w:after="13" w:line="268" w:lineRule="auto"/>
        <w:ind w:right="5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Обратить особое внимание работе по антитеррористической защищенности.</w:t>
      </w:r>
    </w:p>
    <w:p w:rsidR="00BC7534" w:rsidRPr="00E756DC" w:rsidRDefault="00BC7534" w:rsidP="00BC7534">
      <w:pPr>
        <w:spacing w:after="26"/>
        <w:ind w:left="1378"/>
        <w:rPr>
          <w:rFonts w:ascii="Times New Roman" w:hAnsi="Times New Roman" w:cs="Times New Roman"/>
          <w:sz w:val="24"/>
          <w:szCs w:val="24"/>
        </w:rPr>
      </w:pPr>
    </w:p>
    <w:p w:rsidR="00BC7534" w:rsidRPr="00E756DC" w:rsidRDefault="00BC7534" w:rsidP="00BC7534">
      <w:pPr>
        <w:shd w:val="clear" w:color="auto" w:fill="FFFFFF"/>
        <w:ind w:left="-567" w:right="-1" w:firstLine="567"/>
        <w:rPr>
          <w:rFonts w:ascii="Times New Roman" w:hAnsi="Times New Roman" w:cs="Times New Roman"/>
          <w:color w:val="181818"/>
          <w:sz w:val="24"/>
          <w:szCs w:val="24"/>
        </w:rPr>
      </w:pPr>
    </w:p>
    <w:p w:rsidR="00BC7534" w:rsidRPr="00E756DC" w:rsidRDefault="00BC7534" w:rsidP="00BC7534">
      <w:pPr>
        <w:tabs>
          <w:tab w:val="left" w:pos="2717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C7534" w:rsidRDefault="00BC7534" w:rsidP="00BC7534">
      <w:pPr>
        <w:tabs>
          <w:tab w:val="left" w:pos="2717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C7534" w:rsidRDefault="00BC7534" w:rsidP="00BC7534">
      <w:pPr>
        <w:tabs>
          <w:tab w:val="left" w:pos="2717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C7534" w:rsidRDefault="00BC7534" w:rsidP="00BC7534">
      <w:pPr>
        <w:tabs>
          <w:tab w:val="left" w:pos="2717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627A0" w:rsidRDefault="00D627A0"/>
    <w:sectPr w:rsidR="00D6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295"/>
    <w:multiLevelType w:val="hybridMultilevel"/>
    <w:tmpl w:val="9BACC084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D761E5A"/>
    <w:multiLevelType w:val="hybridMultilevel"/>
    <w:tmpl w:val="447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C03"/>
    <w:multiLevelType w:val="hybridMultilevel"/>
    <w:tmpl w:val="D38881F6"/>
    <w:lvl w:ilvl="0" w:tplc="621AEF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1DD5C24"/>
    <w:multiLevelType w:val="hybridMultilevel"/>
    <w:tmpl w:val="4D9A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F59"/>
    <w:multiLevelType w:val="hybridMultilevel"/>
    <w:tmpl w:val="DA548CC4"/>
    <w:lvl w:ilvl="0" w:tplc="A322F916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E3138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6D7C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4CE8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683A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5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C8C50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67D76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455DA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2E53DE"/>
    <w:multiLevelType w:val="hybridMultilevel"/>
    <w:tmpl w:val="048EF5D4"/>
    <w:lvl w:ilvl="0" w:tplc="F7865D04">
      <w:start w:val="1"/>
      <w:numFmt w:val="decimal"/>
      <w:lvlText w:val="%1."/>
      <w:lvlJc w:val="left"/>
      <w:pPr>
        <w:ind w:left="7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D7E42"/>
    <w:multiLevelType w:val="hybridMultilevel"/>
    <w:tmpl w:val="E9785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E6016"/>
    <w:multiLevelType w:val="hybridMultilevel"/>
    <w:tmpl w:val="E5C4322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4C2871DB"/>
    <w:multiLevelType w:val="hybridMultilevel"/>
    <w:tmpl w:val="4EC6972E"/>
    <w:lvl w:ilvl="0" w:tplc="37B68F00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4C8256A1"/>
    <w:multiLevelType w:val="hybridMultilevel"/>
    <w:tmpl w:val="5C5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16EDB"/>
    <w:multiLevelType w:val="hybridMultilevel"/>
    <w:tmpl w:val="24FC1A08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9466185"/>
    <w:multiLevelType w:val="hybridMultilevel"/>
    <w:tmpl w:val="F85C66D8"/>
    <w:lvl w:ilvl="0" w:tplc="CA3AAE1E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AD3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D99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4AA2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CBD9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AE8D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CE8A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03D0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217B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0457E8"/>
    <w:multiLevelType w:val="hybridMultilevel"/>
    <w:tmpl w:val="6B74DD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15F44"/>
    <w:multiLevelType w:val="hybridMultilevel"/>
    <w:tmpl w:val="0FF0E9B2"/>
    <w:lvl w:ilvl="0" w:tplc="0419000B">
      <w:start w:val="1"/>
      <w:numFmt w:val="bullet"/>
      <w:lvlText w:val="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8E26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0C5C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2E00A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6CE04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0DB30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E2AAC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2AFA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015BA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A62397"/>
    <w:multiLevelType w:val="hybridMultilevel"/>
    <w:tmpl w:val="23F61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F55DF"/>
    <w:multiLevelType w:val="hybridMultilevel"/>
    <w:tmpl w:val="26421074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1"/>
  </w:num>
  <w:num w:numId="9">
    <w:abstractNumId w:val="15"/>
  </w:num>
  <w:num w:numId="10">
    <w:abstractNumId w:val="10"/>
  </w:num>
  <w:num w:numId="11">
    <w:abstractNumId w:val="0"/>
  </w:num>
  <w:num w:numId="12">
    <w:abstractNumId w:val="14"/>
  </w:num>
  <w:num w:numId="13">
    <w:abstractNumId w:val="13"/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8F"/>
    <w:rsid w:val="002622A1"/>
    <w:rsid w:val="003338BF"/>
    <w:rsid w:val="0080258F"/>
    <w:rsid w:val="00BC7534"/>
    <w:rsid w:val="00D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0189"/>
  <w15:chartTrackingRefBased/>
  <w15:docId w15:val="{E377D53B-A111-4D52-AFFF-B1F8D5E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C7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BC75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semiHidden/>
    <w:unhideWhenUsed/>
    <w:rsid w:val="003338BF"/>
    <w:rPr>
      <w:color w:val="0000FF"/>
      <w:u w:val="single"/>
    </w:rPr>
  </w:style>
  <w:style w:type="character" w:customStyle="1" w:styleId="rvts6">
    <w:name w:val="rvts6"/>
    <w:basedOn w:val="a0"/>
    <w:rsid w:val="0033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-solontsy.khbschool.ru/news-svc/item?id=475810&amp;lang=ru&amp;type=news&amp;site_type=school" TargetMode="External"/><Relationship Id="rId5" Type="http://schemas.openxmlformats.org/officeDocument/2006/relationships/hyperlink" Target="https://shkola-solontsy.khbschool.ru/news-svc/item?id=459211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3290</Words>
  <Characters>18756</Characters>
  <Application>Microsoft Office Word</Application>
  <DocSecurity>0</DocSecurity>
  <Lines>156</Lines>
  <Paragraphs>44</Paragraphs>
  <ScaleCrop>false</ScaleCrop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VeraGennadieva@outlook.com</dc:creator>
  <cp:keywords/>
  <dc:description/>
  <cp:lastModifiedBy>VeraGennadieva@outlook.com</cp:lastModifiedBy>
  <cp:revision>4</cp:revision>
  <dcterms:created xsi:type="dcterms:W3CDTF">2025-03-19T13:07:00Z</dcterms:created>
  <dcterms:modified xsi:type="dcterms:W3CDTF">2025-03-19T13:16:00Z</dcterms:modified>
</cp:coreProperties>
</file>